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A" w:rsidRDefault="00051D04" w:rsidP="00051D04">
      <w:pPr>
        <w:suppressAutoHyphens/>
        <w:spacing w:after="0" w:line="480" w:lineRule="auto"/>
        <w:ind w:left="5" w:firstLine="418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A"/>
          <w:spacing w:val="-7"/>
          <w:sz w:val="32"/>
          <w:shd w:val="clear" w:color="auto" w:fill="FFFFFF"/>
        </w:rPr>
        <w:drawing>
          <wp:inline distT="0" distB="0" distL="0" distR="0">
            <wp:extent cx="5940425" cy="8388416"/>
            <wp:effectExtent l="19050" t="0" r="3175" b="0"/>
            <wp:docPr id="1" name="Рисунок 1" descr="F:\Новая папка\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э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5C8"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t xml:space="preserve">                                                           </w:t>
      </w:r>
    </w:p>
    <w:p w:rsidR="00A413CA" w:rsidRDefault="00051D04" w:rsidP="00051D04">
      <w:pPr>
        <w:suppressAutoHyphens/>
        <w:spacing w:after="0" w:line="480" w:lineRule="auto"/>
        <w:ind w:left="5" w:firstLine="418"/>
        <w:jc w:val="center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 xml:space="preserve">        </w:t>
      </w:r>
      <w:r w:rsidR="00C215C8"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 xml:space="preserve">                                          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A"/>
          <w:spacing w:val="-7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7"/>
          <w:sz w:val="32"/>
          <w:shd w:val="clear" w:color="auto" w:fill="FFFFFF"/>
        </w:rPr>
        <w:lastRenderedPageBreak/>
        <w:t>Пояснительная записка.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«Указ Президента Российской Федерации по охране окружающей среды и обеспечению устойчивого развития» (с учетом Декларации Конференц</w:t>
      </w:r>
      <w:proofErr w:type="gramStart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ии ОО</w:t>
      </w:r>
      <w:proofErr w:type="gramEnd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Указанные документы подразумевают создания в регионах страны системы непрерывного экологического образования, первым звеном которого является дошкольное воспитание. Именно в этом возрасте закладываются основы мировоззрения человека, его отношение к окружающему миру.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Программа по экологическому образованию детей дошкольного возраста относится к программам первой группы. Характерно акцентирования внимания на вопросах классической экологии (ознакомление детей с некоторыми взаимосвязями живых объектов и окружающей среды, экосистемами и т. п.).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Экологическое воспитание связано с наукой экологией и различными ее ответвлениями. В его  основе – «адаптированные на дошкольный возраст ведущие идеи экологии: организм и среда, сообщество живых организмов и среда, человек и среда.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Причина создания рабочей программы: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 Также для коррекции уровня развития, работа со способными детьми и для формирования экологического мировоззрения  родителей, повышения их экологической грамотности и культуры.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 xml:space="preserve">Процесс становления осознанно – </w:t>
      </w:r>
      <w:proofErr w:type="spellStart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правельнного</w:t>
      </w:r>
      <w:proofErr w:type="spellEnd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 xml:space="preserve">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Реализация программы «Экология в детском саду» осуществляется в форме проведения занятий, наблюдений, экспериментов, праздников с детьми младшей (3-4лет)</w:t>
      </w:r>
      <w:proofErr w:type="gramStart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редней (4-5 лет) и подготовительной к школе группы (6-7 лет). В течение года с детьми младшей группы проводятся 30 занятий (1 раз в неделю, 20мин.), с детьми средней группы проводятся 30 занятий (1 раз в неделю, 20 мин.), с детьми подготовительной к школе группы – 36 занятий (1 раз неделю, 30 мин.).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7"/>
          <w:sz w:val="30"/>
          <w:shd w:val="clear" w:color="auto" w:fill="FFFFFF"/>
        </w:rPr>
        <w:t>Рабочая программа «Экология в детском саду» составлена на основе программы</w:t>
      </w: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 xml:space="preserve"> 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lastRenderedPageBreak/>
        <w:t>« Юный Эколог» автора Николаевой С.Н.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6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30"/>
          <w:u w:val="single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i/>
          <w:color w:val="00000A"/>
          <w:spacing w:val="-6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6"/>
          <w:sz w:val="30"/>
          <w:shd w:val="clear" w:color="auto" w:fill="FFFFFF"/>
        </w:rPr>
        <w:t>Развивать у детей интерес и любовь к природе, учить творчески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color w:val="00000A"/>
          <w:sz w:val="3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2"/>
          <w:sz w:val="30"/>
          <w:shd w:val="clear" w:color="auto" w:fill="FFFFFF"/>
        </w:rPr>
        <w:t xml:space="preserve">отображать в своих работах полученные знания. </w:t>
      </w:r>
      <w:r>
        <w:rPr>
          <w:rFonts w:ascii="Times New Roman" w:eastAsia="Times New Roman" w:hAnsi="Times New Roman" w:cs="Times New Roman"/>
          <w:b/>
          <w:i/>
          <w:color w:val="00000A"/>
          <w:sz w:val="30"/>
          <w:u w:val="single"/>
          <w:shd w:val="clear" w:color="auto" w:fill="FFFFFF"/>
        </w:rPr>
        <w:t>Задачи:</w:t>
      </w:r>
    </w:p>
    <w:p w:rsidR="00A413CA" w:rsidRDefault="00C215C8" w:rsidP="00051D04">
      <w:pPr>
        <w:numPr>
          <w:ilvl w:val="0"/>
          <w:numId w:val="1"/>
        </w:numPr>
        <w:tabs>
          <w:tab w:val="left" w:pos="141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8"/>
          <w:sz w:val="3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30"/>
          <w:shd w:val="clear" w:color="auto" w:fill="FFFFFF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3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 xml:space="preserve">расширять и обобщать знания детей о мире </w:t>
      </w:r>
      <w:r>
        <w:rPr>
          <w:rFonts w:ascii="Times New Roman" w:eastAsia="Times New Roman" w:hAnsi="Times New Roman" w:cs="Times New Roman"/>
          <w:color w:val="00000A"/>
          <w:spacing w:val="-8"/>
          <w:sz w:val="30"/>
          <w:shd w:val="clear" w:color="auto" w:fill="FFFFFF"/>
        </w:rPr>
        <w:t>природы, как целостной взаимосвязанной системе.</w:t>
      </w:r>
    </w:p>
    <w:p w:rsidR="00A413CA" w:rsidRDefault="00C215C8" w:rsidP="00051D04">
      <w:pPr>
        <w:numPr>
          <w:ilvl w:val="0"/>
          <w:numId w:val="1"/>
        </w:numPr>
        <w:tabs>
          <w:tab w:val="left" w:pos="141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30"/>
          <w:shd w:val="clear" w:color="auto" w:fill="FFFFFF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3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color w:val="00000A"/>
          <w:spacing w:val="-6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6"/>
          <w:sz w:val="30"/>
          <w:shd w:val="clear" w:color="auto" w:fill="FFFFFF"/>
        </w:rPr>
        <w:t xml:space="preserve">развивать общие познавательные способности: умение </w:t>
      </w:r>
      <w:r>
        <w:rPr>
          <w:rFonts w:ascii="Times New Roman" w:eastAsia="Times New Roman" w:hAnsi="Times New Roman" w:cs="Times New Roman"/>
          <w:color w:val="00000A"/>
          <w:spacing w:val="-5"/>
          <w:sz w:val="30"/>
          <w:shd w:val="clear" w:color="auto" w:fill="FFFFFF"/>
        </w:rPr>
        <w:t xml:space="preserve">наблюдать, описывать, строить предположения и предлагать способы их </w:t>
      </w:r>
      <w:r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  <w:t>проверки, находить причинно - следственные связи.</w:t>
      </w:r>
    </w:p>
    <w:p w:rsidR="00A413CA" w:rsidRDefault="00C215C8" w:rsidP="00051D04">
      <w:pPr>
        <w:tabs>
          <w:tab w:val="left" w:pos="1406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17"/>
          <w:sz w:val="30"/>
          <w:shd w:val="clear" w:color="auto" w:fill="FFFFFF"/>
        </w:rPr>
        <w:t xml:space="preserve">           3.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30"/>
          <w:shd w:val="clear" w:color="auto" w:fill="FFFFFF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3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i/>
          <w:color w:val="00000A"/>
          <w:spacing w:val="-9"/>
          <w:sz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>формирование экологической культуры ребёнка,</w:t>
      </w: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  <w:t>воспитание духовно богатой личности.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>К концу прохождения курса Программы ожидаются следующие результаты: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>- дети, возрастом 3-4 лет, должны правильно взаимодействовать с окружающим миром. Участвовать в наблюдении за растениями, животными, птицами, рыбами. Делиться своими познаниями о живом и неживом мире.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30"/>
          <w:shd w:val="clear" w:color="auto" w:fill="FFFFFF"/>
        </w:rPr>
        <w:t xml:space="preserve">- дети, возрастом 4-5 лет, должны правильно взаимодействовать с окружающим миром. Участвовать в наблюдении за растениями, животными, птицами, рыбами. </w:t>
      </w:r>
      <w:r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  <w:t>Делиться своими познаниями о живом и неживом.</w:t>
      </w:r>
    </w:p>
    <w:p w:rsidR="00A413CA" w:rsidRDefault="00C215C8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8"/>
          <w:sz w:val="30"/>
          <w:shd w:val="clear" w:color="auto" w:fill="FFFFFF"/>
        </w:rPr>
        <w:t xml:space="preserve">- дети, возрастом, 6-7 лет, должны объяснять экологические зависимости. Ухаживать за  растениями и животными в уголке природы, делать элементарные </w:t>
      </w:r>
      <w:r>
        <w:rPr>
          <w:rFonts w:ascii="Times New Roman" w:eastAsia="Times New Roman" w:hAnsi="Times New Roman" w:cs="Times New Roman"/>
          <w:color w:val="00000A"/>
          <w:spacing w:val="-9"/>
          <w:sz w:val="30"/>
          <w:shd w:val="clear" w:color="auto" w:fill="FFFFFF"/>
        </w:rPr>
        <w:t>выводы и умозаключения. Иметь представления о родном крае.</w:t>
      </w:r>
    </w:p>
    <w:p w:rsidR="00A413CA" w:rsidRDefault="00C215C8" w:rsidP="00051D04">
      <w:pPr>
        <w:suppressAutoHyphens/>
        <w:spacing w:before="5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30"/>
          <w:shd w:val="clear" w:color="auto" w:fill="FFFFFF"/>
        </w:rPr>
        <w:t xml:space="preserve">Формой подведения итогов реализации программы являются: экологические </w:t>
      </w:r>
      <w:r>
        <w:rPr>
          <w:rFonts w:ascii="Times New Roman" w:eastAsia="Times New Roman" w:hAnsi="Times New Roman" w:cs="Times New Roman"/>
          <w:color w:val="00000A"/>
          <w:sz w:val="30"/>
          <w:shd w:val="clear" w:color="auto" w:fill="FFFFFF"/>
        </w:rPr>
        <w:t>праздники, викторины и т.д.</w:t>
      </w:r>
    </w:p>
    <w:p w:rsidR="00A413CA" w:rsidRDefault="00A413CA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 w:rsidP="00051D04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051D04" w:rsidRDefault="00051D04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A413CA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C215C8">
      <w:pPr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10"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УЧЕБНО-ТЕМАТИЧЕСКИЙ ПЛАН</w:t>
      </w:r>
    </w:p>
    <w:p w:rsidR="00A413CA" w:rsidRDefault="00A413CA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</w:p>
    <w:p w:rsidR="00A413CA" w:rsidRDefault="00A413CA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</w:p>
    <w:p w:rsidR="00A413CA" w:rsidRDefault="00C215C8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«Экология  в детском саду»</w:t>
      </w:r>
    </w:p>
    <w:p w:rsidR="00A413CA" w:rsidRDefault="00C215C8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i/>
          <w:color w:val="00000A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6"/>
          <w:shd w:val="clear" w:color="auto" w:fill="FFFFFF"/>
        </w:rPr>
        <w:t>Учебно-тематический план для детей 3-4 лет.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660"/>
        <w:gridCol w:w="6170"/>
        <w:gridCol w:w="2291"/>
      </w:tblGrid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№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9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Раздел, темы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322" w:lineRule="auto"/>
              <w:ind w:left="293" w:right="3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занятий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Раздел: Неживая природа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14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Земля - наш дом!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Путешествие капельки.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1.3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Воздух.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1.4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Где ночует солнышко?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1.5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Разноцветные песчинки.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Раздел: Живая природа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16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Растения, какие они?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Мир животных.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2.3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В лес за чудесами.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2.4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Птицы вокруг нас!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</w:tr>
    </w:tbl>
    <w:p w:rsidR="00A413CA" w:rsidRDefault="00A413CA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</w:p>
    <w:p w:rsidR="00A413CA" w:rsidRDefault="00A413CA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</w:p>
    <w:p w:rsidR="00A413CA" w:rsidRDefault="00A413CA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</w:p>
    <w:p w:rsidR="00A413CA" w:rsidRDefault="00C215C8">
      <w:pPr>
        <w:suppressAutoHyphens/>
        <w:spacing w:before="5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  <w:shd w:val="clear" w:color="auto" w:fill="FFFFFF"/>
        </w:rPr>
        <w:t>«Экология в детском саду»</w:t>
      </w:r>
    </w:p>
    <w:p w:rsidR="00A413CA" w:rsidRDefault="00C215C8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i/>
          <w:color w:val="00000A"/>
          <w:spacing w:val="-2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pacing w:val="-2"/>
          <w:sz w:val="26"/>
          <w:shd w:val="clear" w:color="auto" w:fill="FFFFFF"/>
        </w:rPr>
        <w:t>Учебно-тематический план для детей 4-5 лет.</w:t>
      </w:r>
    </w:p>
    <w:p w:rsidR="00A413CA" w:rsidRDefault="00A413CA">
      <w:pPr>
        <w:suppressAutoHyphens/>
        <w:spacing w:after="158" w:line="240" w:lineRule="auto"/>
        <w:rPr>
          <w:rFonts w:ascii="Times New Roman" w:eastAsia="Times New Roman" w:hAnsi="Times New Roman" w:cs="Times New Roman"/>
          <w:color w:val="00000A"/>
          <w:sz w:val="2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660"/>
        <w:gridCol w:w="6170"/>
        <w:gridCol w:w="2291"/>
      </w:tblGrid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№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9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Раздел, темы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322" w:lineRule="auto"/>
              <w:ind w:left="293" w:right="33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занятий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Раздел: Неживая природа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Земля - наш дом!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Тема: Воздух и вода нам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нужны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всегда!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1.3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1.4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1.5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Раздел: Живая природа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2.1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Растения.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2.2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Мир животных.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8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2.3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Морские чудеса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2.4</w:t>
            </w:r>
          </w:p>
        </w:tc>
        <w:tc>
          <w:tcPr>
            <w:tcW w:w="6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Птицы вокруг нас!</w:t>
            </w:r>
          </w:p>
        </w:tc>
        <w:tc>
          <w:tcPr>
            <w:tcW w:w="22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</w:tbl>
    <w:p w:rsidR="00A413CA" w:rsidRDefault="00A413CA">
      <w:pPr>
        <w:suppressAutoHyphens/>
        <w:spacing w:before="902"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</w:p>
    <w:p w:rsidR="00A413CA" w:rsidRDefault="00C215C8">
      <w:pPr>
        <w:suppressAutoHyphens/>
        <w:spacing w:before="902"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10"/>
          <w:sz w:val="34"/>
          <w:shd w:val="clear" w:color="auto" w:fill="FFFFFF"/>
        </w:rPr>
        <w:lastRenderedPageBreak/>
        <w:t>«Экология в детском саду»</w:t>
      </w:r>
    </w:p>
    <w:p w:rsidR="00A413CA" w:rsidRDefault="00C215C8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i/>
          <w:color w:val="00000A"/>
          <w:spacing w:val="-1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pacing w:val="-1"/>
          <w:sz w:val="26"/>
          <w:shd w:val="clear" w:color="auto" w:fill="FFFFFF"/>
        </w:rPr>
        <w:t>Учебно-тематический план для детей 6-7лет.</w:t>
      </w:r>
    </w:p>
    <w:p w:rsidR="00A413CA" w:rsidRDefault="00A413CA">
      <w:pPr>
        <w:suppressAutoHyphens/>
        <w:spacing w:after="158" w:line="240" w:lineRule="auto"/>
        <w:rPr>
          <w:rFonts w:ascii="Times New Roman" w:eastAsia="Times New Roman" w:hAnsi="Times New Roman" w:cs="Times New Roman"/>
          <w:color w:val="00000A"/>
          <w:sz w:val="2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693"/>
        <w:gridCol w:w="6165"/>
        <w:gridCol w:w="2274"/>
      </w:tblGrid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№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9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Раздел, темы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312" w:lineRule="auto"/>
              <w:ind w:left="283" w:right="326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занятий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7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Раздел: Что изучает экология?</w:t>
            </w:r>
          </w:p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               Как стать юным экологом.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3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Я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и природа.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1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Защитники природы.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8"/>
                <w:shd w:val="clear" w:color="auto" w:fill="FFFFFF"/>
              </w:rPr>
              <w:t>Раздел: Живая и неживая природа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11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Морские чудеса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Птицы вокруг нас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Экология воды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317" w:lineRule="auto"/>
              <w:ind w:right="648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8"/>
                <w:shd w:val="clear" w:color="auto" w:fill="FFFFFF"/>
              </w:rPr>
              <w:t>Тема: Земля наш общий дом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4</w:t>
            </w: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322" w:lineRule="auto"/>
              <w:ind w:right="946"/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shd w:val="clear" w:color="auto" w:fill="FFFFFF"/>
              </w:rPr>
              <w:t xml:space="preserve">Раздел: 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shd w:val="clear" w:color="auto" w:fill="FFFFFF"/>
              </w:rPr>
              <w:t>растительного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shd w:val="clear" w:color="auto" w:fill="FFFFFF"/>
              </w:rPr>
              <w:t xml:space="preserve"> и</w:t>
            </w:r>
          </w:p>
          <w:p w:rsidR="00A413CA" w:rsidRDefault="00C215C8">
            <w:pPr>
              <w:suppressAutoHyphens/>
              <w:spacing w:after="0" w:line="322" w:lineRule="auto"/>
              <w:ind w:right="946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8"/>
                <w:shd w:val="clear" w:color="auto" w:fill="FFFFFF"/>
              </w:rPr>
              <w:t xml:space="preserve">               животного мира.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 xml:space="preserve">  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  <w:shd w:val="clear" w:color="auto" w:fill="FFFFFF"/>
              </w:rPr>
              <w:t>19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Растительный мир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9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Животный мир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8</w:t>
            </w:r>
          </w:p>
        </w:tc>
      </w:tr>
      <w:tr w:rsidR="00A413CA">
        <w:tc>
          <w:tcPr>
            <w:tcW w:w="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Тема: Растения  в жизни человека</w:t>
            </w:r>
          </w:p>
        </w:tc>
        <w:tc>
          <w:tcPr>
            <w:tcW w:w="22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2</w:t>
            </w:r>
          </w:p>
        </w:tc>
      </w:tr>
    </w:tbl>
    <w:p w:rsidR="00A413CA" w:rsidRDefault="00C215C8">
      <w:pPr>
        <w:suppressAutoHyphens/>
        <w:spacing w:after="0" w:line="437" w:lineRule="auto"/>
        <w:ind w:left="763"/>
        <w:jc w:val="both"/>
        <w:rPr>
          <w:rFonts w:ascii="Times New Roman" w:eastAsia="Times New Roman" w:hAnsi="Times New Roman" w:cs="Times New Roman"/>
          <w:b/>
          <w:color w:val="00000A"/>
          <w:spacing w:val="-5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5"/>
          <w:sz w:val="28"/>
          <w:u w:val="single"/>
          <w:shd w:val="clear" w:color="auto" w:fill="FFFFFF"/>
        </w:rPr>
        <w:t>Программа на год, включает в себя  о 9 тематических блоков:</w:t>
      </w:r>
    </w:p>
    <w:p w:rsidR="00A413CA" w:rsidRDefault="00C215C8">
      <w:pPr>
        <w:numPr>
          <w:ilvl w:val="0"/>
          <w:numId w:val="2"/>
        </w:numPr>
        <w:tabs>
          <w:tab w:val="left" w:pos="533"/>
        </w:tabs>
        <w:suppressAutoHyphens/>
        <w:spacing w:before="5" w:after="0" w:line="437" w:lineRule="auto"/>
        <w:ind w:left="10" w:right="5" w:firstLine="360"/>
        <w:jc w:val="both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 xml:space="preserve">первый тематический блок: </w:t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t xml:space="preserve">понимание значения природы в жизни человека и </w:t>
      </w:r>
      <w:r>
        <w:rPr>
          <w:rFonts w:ascii="Times New Roman" w:eastAsia="Times New Roman" w:hAnsi="Times New Roman" w:cs="Times New Roman"/>
          <w:color w:val="00000A"/>
          <w:spacing w:val="-5"/>
          <w:sz w:val="28"/>
          <w:shd w:val="clear" w:color="auto" w:fill="FFFFFF"/>
        </w:rPr>
        <w:t xml:space="preserve">формирование бережного отношения к окружающему миру, умение видеть красоту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природы, чувствовать себя её частью, желание как можно чаще общаться с природой.</w:t>
      </w:r>
    </w:p>
    <w:p w:rsidR="00A413CA" w:rsidRDefault="00C215C8">
      <w:pPr>
        <w:numPr>
          <w:ilvl w:val="0"/>
          <w:numId w:val="2"/>
        </w:numPr>
        <w:tabs>
          <w:tab w:val="left" w:pos="533"/>
        </w:tabs>
        <w:suppressAutoHyphens/>
        <w:spacing w:after="0" w:line="437" w:lineRule="auto"/>
        <w:ind w:left="10" w:firstLine="360"/>
        <w:jc w:val="both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t xml:space="preserve">второй тематический блок: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осознанное, бережное отношение к воде как к важному 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природному ресурсу. Экономное использование воды в быту. Экологически грамотное поведение во время отдыха на берегу водоёмов. Понимание роли животных, растений в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поддержании чистоты водоёмов и необходимости их охраны. Эстетическая оценка воды в </w:t>
      </w:r>
      <w:r>
        <w:rPr>
          <w:rFonts w:ascii="Times New Roman" w:eastAsia="Times New Roman" w:hAnsi="Times New Roman" w:cs="Times New Roman"/>
          <w:color w:val="00000A"/>
          <w:spacing w:val="-5"/>
          <w:sz w:val="28"/>
          <w:shd w:val="clear" w:color="auto" w:fill="FFFFFF"/>
        </w:rPr>
        <w:t xml:space="preserve">природе (красота реки, капель росы, сверкающего снега). Формирование интереса к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объектам неживой природы и навыков проведения наблюдений за ними.</w:t>
      </w:r>
    </w:p>
    <w:p w:rsidR="00A413CA" w:rsidRDefault="00C215C8">
      <w:pPr>
        <w:numPr>
          <w:ilvl w:val="0"/>
          <w:numId w:val="2"/>
        </w:numPr>
        <w:tabs>
          <w:tab w:val="left" w:pos="533"/>
        </w:tabs>
        <w:suppressAutoHyphens/>
        <w:spacing w:after="0" w:line="437" w:lineRule="auto"/>
        <w:ind w:left="10" w:right="5" w:firstLine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lastRenderedPageBreak/>
        <w:t xml:space="preserve">третий тематический блок: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знание источников загрязнения воздуха на своей 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территории, понимание опасности загрязнённого воздуха для здоровья, формирование </w:t>
      </w:r>
      <w:r>
        <w:rPr>
          <w:rFonts w:ascii="Times New Roman" w:eastAsia="Times New Roman" w:hAnsi="Times New Roman" w:cs="Times New Roman"/>
          <w:color w:val="00000A"/>
          <w:spacing w:val="-3"/>
          <w:sz w:val="28"/>
          <w:shd w:val="clear" w:color="auto" w:fill="FFFFFF"/>
        </w:rPr>
        <w:t xml:space="preserve">привычки избегать загрязнённых мест (не играть в местах скопления машин, возле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гаражей, вблизи заводов и т.п.). Посадка растений на улицах и в помещении, уход за ними, понимание роли растений в очистке воздуха. Бережное отношение к насекомым, птицам и другим летающим животным. Формирование отрицательного отношения к факторам,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загрязняющим воздух.</w:t>
      </w:r>
    </w:p>
    <w:p w:rsidR="00A413CA" w:rsidRDefault="00C215C8">
      <w:pPr>
        <w:tabs>
          <w:tab w:val="left" w:pos="672"/>
        </w:tabs>
        <w:suppressAutoHyphens/>
        <w:spacing w:after="0" w:line="437" w:lineRule="auto"/>
        <w:ind w:left="14" w:firstLine="35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hd w:val="clear" w:color="auto" w:fill="FFFFFF"/>
        </w:rPr>
        <w:t xml:space="preserve">четвёртый тематический блок: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Уход за животными уголка природы 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>комнатными растениями с учётом их обеспеченности светом и теплом. Эмоциональное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br/>
        <w:t>отношение к солнцу. Красота закатов и восходов солнца, радуги, умение определять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t>«настроение» природы в солнечную и пасмурную погоду. Формирование бережного</w:t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>отношения к растениям и животным. Формирование навыков безопасного для здоровья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поведения во время отдыха.</w:t>
      </w:r>
    </w:p>
    <w:p w:rsidR="00A413CA" w:rsidRDefault="00C215C8">
      <w:pPr>
        <w:numPr>
          <w:ilvl w:val="0"/>
          <w:numId w:val="3"/>
        </w:numPr>
        <w:tabs>
          <w:tab w:val="left" w:pos="590"/>
        </w:tabs>
        <w:suppressAutoHyphens/>
        <w:spacing w:before="5" w:after="0" w:line="437" w:lineRule="auto"/>
        <w:ind w:firstLine="37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 xml:space="preserve">пятый тематический блок: 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развитие эстетического вкуса детей (знакомство с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образцами народных глиняных игрушек, посуды, изделий из камня, некоторым 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памятникам архитектуры). Умение использовать природные материалы в жизни, в быту. Воспитание бережного отношения к объектам неживой природы и сделанным из них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предметам. Формирование интереса к объектам неживой природы и навыков наблюдения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за ними.</w:t>
      </w:r>
    </w:p>
    <w:p w:rsidR="00A413CA" w:rsidRDefault="00C215C8">
      <w:pPr>
        <w:numPr>
          <w:ilvl w:val="0"/>
          <w:numId w:val="3"/>
        </w:numPr>
        <w:tabs>
          <w:tab w:val="left" w:pos="590"/>
        </w:tabs>
        <w:suppressAutoHyphens/>
        <w:spacing w:before="5" w:after="0" w:line="437" w:lineRule="auto"/>
        <w:jc w:val="both"/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lastRenderedPageBreak/>
        <w:t xml:space="preserve">шестой тематический блок: воспитание эмоционального, бережного отношения к 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t>растениям, умения сопереживать им как живым существам, наблюдать за их жизнью и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>желания защищать их. Понимание неповторимости каждого вида растений, их роли в</w:t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>природе и в жизни человека, необходимости защищать не только их самих, но и места</w:t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t>обитания. Формирование навыков ухода за растениями. Умение прогнозировать</w:t>
      </w:r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>последствия своих действий по отношению к растениям. Правила обращения с</w:t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br/>
        <w:t>незнакомыми растениями и умение различать ядовитые. Правила поведения по</w:t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br/>
        <w:t xml:space="preserve">отношению к растениям во время отдыха на природе. </w:t>
      </w:r>
    </w:p>
    <w:p w:rsidR="00A413CA" w:rsidRDefault="00A413CA">
      <w:pPr>
        <w:numPr>
          <w:ilvl w:val="0"/>
          <w:numId w:val="3"/>
        </w:numPr>
        <w:tabs>
          <w:tab w:val="left" w:pos="590"/>
        </w:tabs>
        <w:suppressAutoHyphens/>
        <w:spacing w:before="5" w:after="0" w:line="437" w:lineRule="auto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A413CA" w:rsidRDefault="00C215C8">
      <w:pPr>
        <w:tabs>
          <w:tab w:val="left" w:pos="590"/>
        </w:tabs>
        <w:suppressAutoHyphens/>
        <w:spacing w:before="5" w:after="0" w:line="437" w:lineRule="auto"/>
        <w:jc w:val="both"/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 xml:space="preserve">     -седьмой тематический блок: </w:t>
      </w: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t>воспитание бережного отношения к животным,</w:t>
      </w: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t>понимания необходимости существования всех видов, неправомочности их деления на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>«вредных» и «полезных», красивых и некрасивых. Формирование навыков ухода за</w:t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10"/>
          <w:sz w:val="28"/>
          <w:shd w:val="clear" w:color="auto" w:fill="FFFFFF"/>
        </w:rPr>
        <w:t>домашними животными, обитателями уголка природы. Понимание необходимости охраны</w:t>
      </w:r>
      <w:r>
        <w:rPr>
          <w:rFonts w:ascii="Times New Roman" w:eastAsia="Times New Roman" w:hAnsi="Times New Roman" w:cs="Times New Roman"/>
          <w:b/>
          <w:i/>
          <w:color w:val="00000A"/>
          <w:spacing w:val="-1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>не только самих животных, но и их «домов», местообитаний. Формирование</w:t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lastRenderedPageBreak/>
        <w:t>представлений о том, что каждое животное должно жить в собственном природном доме.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  <w:t>Правила поведения по отношению к животным во время пребывания на природе. Умение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>наблюдать за животными, прогнозировать последствия своих действий по отношению к</w:t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>ним. Помощь животным, обитающим рядом с нами.</w:t>
      </w:r>
    </w:p>
    <w:p w:rsidR="00A413CA" w:rsidRDefault="00A413CA">
      <w:pPr>
        <w:tabs>
          <w:tab w:val="left" w:pos="590"/>
        </w:tabs>
        <w:suppressAutoHyphens/>
        <w:spacing w:before="5" w:after="0" w:line="437" w:lineRule="auto"/>
        <w:jc w:val="both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A413CA" w:rsidRPr="001C737D" w:rsidRDefault="00C215C8" w:rsidP="001C737D">
      <w:pPr>
        <w:numPr>
          <w:ilvl w:val="0"/>
          <w:numId w:val="4"/>
        </w:numPr>
        <w:tabs>
          <w:tab w:val="left" w:pos="590"/>
        </w:tabs>
        <w:suppressAutoHyphens/>
        <w:spacing w:before="5" w:after="0" w:line="437" w:lineRule="auto"/>
        <w:jc w:val="both"/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i/>
          <w:color w:val="00000A"/>
          <w:spacing w:val="-6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t xml:space="preserve">восьмой тематический блок: </w:t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>бережное, эмоциональное отношение ко всем лесным</w:t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t>жителям, соблюдение правил поведения в лесу, понимание последствий экологически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3"/>
          <w:sz w:val="28"/>
          <w:shd w:val="clear" w:color="auto" w:fill="FFFFFF"/>
        </w:rPr>
        <w:t>неграмотного поведения (разведения костров, уничтожения деревьев, разорения</w:t>
      </w:r>
      <w:r>
        <w:rPr>
          <w:rFonts w:ascii="Times New Roman" w:eastAsia="Times New Roman" w:hAnsi="Times New Roman" w:cs="Times New Roman"/>
          <w:b/>
          <w:i/>
          <w:color w:val="00000A"/>
          <w:spacing w:val="-3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</w:rPr>
        <w:t xml:space="preserve">муравейников, сбора растений для букетов, </w:t>
      </w:r>
      <w:r w:rsidR="001C737D"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</w:rPr>
        <w:t>отлова животных). Умение видеть</w:t>
      </w:r>
      <w:r w:rsidR="001C737D"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</w:rPr>
        <w:t>красоту</w:t>
      </w:r>
      <w:r w:rsidR="001C737D"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t>леса и слушать звуки природы.</w:t>
      </w:r>
    </w:p>
    <w:p w:rsidR="00A413CA" w:rsidRDefault="00C215C8">
      <w:pPr>
        <w:tabs>
          <w:tab w:val="left" w:pos="514"/>
        </w:tabs>
        <w:suppressAutoHyphens/>
        <w:spacing w:before="5" w:after="0" w:line="437" w:lineRule="auto"/>
        <w:ind w:right="14" w:firstLine="360"/>
        <w:jc w:val="both"/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i/>
          <w:color w:val="00000A"/>
          <w:spacing w:val="-4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 xml:space="preserve">девятый тематический блок: </w:t>
      </w:r>
      <w:r>
        <w:rPr>
          <w:rFonts w:ascii="Times New Roman" w:eastAsia="Times New Roman" w:hAnsi="Times New Roman" w:cs="Times New Roman"/>
          <w:b/>
          <w:i/>
          <w:color w:val="00000A"/>
          <w:spacing w:val="-5"/>
          <w:sz w:val="28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t>ведения в природе и быту. Бережное</w:t>
      </w:r>
      <w:r>
        <w:rPr>
          <w:rFonts w:ascii="Times New Roman" w:eastAsia="Times New Roman" w:hAnsi="Times New Roman" w:cs="Times New Roman"/>
          <w:b/>
          <w:i/>
          <w:color w:val="00000A"/>
          <w:spacing w:val="-9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>отношение к вещам, их вторичное использование. Эстетическое восприятие природы.</w:t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t xml:space="preserve">Участие совместно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t xml:space="preserve"> взрослыми в природоохранной деятельности, доступной для</w:t>
      </w:r>
      <w:r w:rsidR="001C737D" w:rsidRPr="001C737D">
        <w:rPr>
          <w:rFonts w:ascii="Times New Roman" w:eastAsia="Times New Roman" w:hAnsi="Times New Roman" w:cs="Times New Roman"/>
          <w:b/>
          <w:i/>
          <w:color w:val="00000A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>данного возраста. Преодоление потребительского от</w:t>
      </w:r>
      <w:r w:rsidR="001C737D"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>ношения к природе, формирование</w:t>
      </w:r>
      <w:r w:rsidR="001C737D" w:rsidRPr="001C737D"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A"/>
          <w:spacing w:val="-8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  <w:shd w:val="clear" w:color="auto" w:fill="FFFFFF"/>
        </w:rPr>
        <w:t>отребности и желания жить в гармонии с ней.</w:t>
      </w:r>
    </w:p>
    <w:p w:rsidR="00A413CA" w:rsidRDefault="00C215C8">
      <w:pPr>
        <w:suppressAutoHyphens/>
        <w:spacing w:after="0" w:line="437" w:lineRule="auto"/>
        <w:ind w:left="5" w:right="14" w:firstLine="36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формой проведения являются интегрированные занятия, воображаемые путешествия в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волшебный мир природы, экологические праздники, викторины.</w:t>
      </w:r>
    </w:p>
    <w:p w:rsidR="00A413CA" w:rsidRDefault="00C215C8">
      <w:pPr>
        <w:suppressAutoHyphens/>
        <w:spacing w:after="0" w:line="437" w:lineRule="auto"/>
        <w:ind w:left="365"/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lastRenderedPageBreak/>
        <w:t>Занятия проводятся по 20 минут с детьми  3-4 и4-5 лет; по 30 минут, с детьми 6-7 лет.</w:t>
      </w:r>
    </w:p>
    <w:p w:rsidR="00A413CA" w:rsidRDefault="00C215C8">
      <w:pPr>
        <w:suppressAutoHyphens/>
        <w:spacing w:after="0" w:line="437" w:lineRule="auto"/>
        <w:ind w:left="36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На занятиях применяются игровые и творческие задания, словесные и наглядные</w:t>
      </w:r>
    </w:p>
    <w:p w:rsidR="00A413CA" w:rsidRDefault="00C215C8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pacing w:val="-7"/>
          <w:sz w:val="28"/>
        </w:rPr>
        <w:t>методы, дидактические игры.</w:t>
      </w:r>
    </w:p>
    <w:p w:rsidR="00A413CA" w:rsidRDefault="00C215C8">
      <w:pPr>
        <w:suppressAutoHyphens/>
        <w:spacing w:after="0" w:line="437" w:lineRule="auto"/>
        <w:ind w:left="1056"/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  <w:t>Ожидаемые результаты к концу года обучения детей 3-4 лет.</w:t>
      </w:r>
    </w:p>
    <w:p w:rsidR="00A413CA" w:rsidRDefault="00A413CA">
      <w:pPr>
        <w:suppressAutoHyphens/>
        <w:spacing w:after="0" w:line="437" w:lineRule="auto"/>
        <w:ind w:left="1056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A413CA" w:rsidRDefault="00C215C8">
      <w:pPr>
        <w:numPr>
          <w:ilvl w:val="0"/>
          <w:numId w:val="5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Знать и называть некоторых домашних животных.</w:t>
      </w:r>
    </w:p>
    <w:p w:rsidR="00A413CA" w:rsidRDefault="00C215C8">
      <w:pPr>
        <w:numPr>
          <w:ilvl w:val="0"/>
          <w:numId w:val="5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Наблюдать за растениями, животными, птицами, рыбами.</w:t>
      </w:r>
    </w:p>
    <w:p w:rsidR="00A413CA" w:rsidRDefault="00C215C8">
      <w:pPr>
        <w:numPr>
          <w:ilvl w:val="0"/>
          <w:numId w:val="5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Делать элементарные выводы и делиться впечатлениями об окружающем мире.</w:t>
      </w:r>
    </w:p>
    <w:p w:rsidR="00A413CA" w:rsidRDefault="00C215C8">
      <w:pPr>
        <w:numPr>
          <w:ilvl w:val="0"/>
          <w:numId w:val="5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8"/>
          <w:shd w:val="clear" w:color="auto" w:fill="FFFFFF"/>
        </w:rPr>
        <w:t>Правильно взаимодействовать с окружающим миром.</w:t>
      </w:r>
    </w:p>
    <w:p w:rsidR="00A413CA" w:rsidRDefault="00C215C8">
      <w:pPr>
        <w:numPr>
          <w:ilvl w:val="0"/>
          <w:numId w:val="5"/>
        </w:numPr>
        <w:tabs>
          <w:tab w:val="left" w:pos="739"/>
        </w:tabs>
        <w:suppressAutoHyphens/>
        <w:spacing w:after="0" w:line="437" w:lineRule="auto"/>
        <w:ind w:left="739" w:hanging="35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Участвовать в наблюдениях за растениями, животными. Птицами, рыбами и в </w:t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t xml:space="preserve">посильном труде по уходу за ними; делиться своими познаниями о живом и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неживом; не рвать, не ломать растения, бережно относиться к живым существам,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не вредить им (не кормить собаку сладостями и т.п.)</w:t>
      </w:r>
    </w:p>
    <w:p w:rsidR="00A413CA" w:rsidRPr="001C737D" w:rsidRDefault="00A413CA" w:rsidP="001C737D">
      <w:pPr>
        <w:suppressAutoHyphens/>
        <w:spacing w:after="0" w:line="437" w:lineRule="auto"/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  <w:lang w:val="en-US"/>
        </w:rPr>
      </w:pPr>
    </w:p>
    <w:p w:rsidR="00A413CA" w:rsidRDefault="00C215C8">
      <w:pPr>
        <w:suppressAutoHyphens/>
        <w:spacing w:after="0" w:line="437" w:lineRule="auto"/>
        <w:ind w:left="1056"/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  <w:t>Ожидаемые результаты к концу года обучения детей 4-5 лет.</w:t>
      </w:r>
    </w:p>
    <w:p w:rsidR="00A413CA" w:rsidRDefault="00A413CA">
      <w:pPr>
        <w:suppressAutoHyphens/>
        <w:spacing w:after="0" w:line="437" w:lineRule="auto"/>
        <w:ind w:left="1056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A413CA" w:rsidRDefault="00C215C8">
      <w:pPr>
        <w:numPr>
          <w:ilvl w:val="0"/>
          <w:numId w:val="6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Знать и называть некоторых домашних животных.</w:t>
      </w:r>
    </w:p>
    <w:p w:rsidR="00A413CA" w:rsidRDefault="00C215C8">
      <w:pPr>
        <w:numPr>
          <w:ilvl w:val="0"/>
          <w:numId w:val="6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Наблюдать за растениями, животными, птицами, рыбами.</w:t>
      </w:r>
    </w:p>
    <w:p w:rsidR="00A413CA" w:rsidRDefault="00C215C8">
      <w:pPr>
        <w:numPr>
          <w:ilvl w:val="0"/>
          <w:numId w:val="6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Делать элементарные выводы и делиться впечатлениями об окружающем мире.</w:t>
      </w:r>
    </w:p>
    <w:p w:rsidR="00A413CA" w:rsidRDefault="00C215C8">
      <w:pPr>
        <w:numPr>
          <w:ilvl w:val="0"/>
          <w:numId w:val="6"/>
        </w:numPr>
        <w:tabs>
          <w:tab w:val="left" w:pos="739"/>
        </w:tabs>
        <w:suppressAutoHyphens/>
        <w:spacing w:after="0" w:line="437" w:lineRule="auto"/>
        <w:ind w:left="389"/>
        <w:rPr>
          <w:rFonts w:ascii="Times New Roman" w:eastAsia="Times New Roman" w:hAnsi="Times New Roman" w:cs="Times New Roman"/>
          <w:color w:val="00000A"/>
          <w:spacing w:val="-1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0"/>
          <w:sz w:val="28"/>
          <w:shd w:val="clear" w:color="auto" w:fill="FFFFFF"/>
        </w:rPr>
        <w:t>Правильно взаимодействовать с окружающим миром.</w:t>
      </w:r>
    </w:p>
    <w:p w:rsidR="00A413CA" w:rsidRPr="001C737D" w:rsidRDefault="00C215C8" w:rsidP="001C737D">
      <w:pPr>
        <w:numPr>
          <w:ilvl w:val="0"/>
          <w:numId w:val="6"/>
        </w:numPr>
        <w:tabs>
          <w:tab w:val="left" w:pos="739"/>
        </w:tabs>
        <w:suppressAutoHyphens/>
        <w:spacing w:after="0" w:line="437" w:lineRule="auto"/>
        <w:ind w:left="739" w:hanging="35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Участвовать в наблюдениях за растениями, животными. Птицами, рыбами и в </w:t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t xml:space="preserve">посильном труде по уходу за ними; делиться своими познаниями о живом </w:t>
      </w:r>
      <w:r>
        <w:rPr>
          <w:rFonts w:ascii="Times New Roman" w:eastAsia="Times New Roman" w:hAnsi="Times New Roman" w:cs="Times New Roman"/>
          <w:color w:val="00000A"/>
          <w:spacing w:val="-7"/>
          <w:sz w:val="28"/>
          <w:shd w:val="clear" w:color="auto" w:fill="FFFFFF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неживом; не рвать, не ломать растения, бережно относиться к живым существам,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не вредить им (не кормить собаку сладостями и т.п.)</w:t>
      </w:r>
    </w:p>
    <w:p w:rsidR="00A413CA" w:rsidRPr="001C737D" w:rsidRDefault="00C215C8" w:rsidP="001C737D">
      <w:pPr>
        <w:suppressAutoHyphens/>
        <w:spacing w:before="878" w:after="0" w:line="437" w:lineRule="auto"/>
        <w:ind w:left="1042"/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u w:val="single"/>
          <w:shd w:val="clear" w:color="auto" w:fill="FFFFFF"/>
        </w:rPr>
        <w:t>Ожидаемые результаты к концу года обучения детей 6-7 лет.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ind w:left="365" w:right="5" w:hanging="365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6"/>
          <w:sz w:val="28"/>
          <w:shd w:val="clear" w:color="auto" w:fill="FFFFFF"/>
        </w:rPr>
        <w:t xml:space="preserve">Объяснять экологические зависимости; устанавливать связи и взаимодействия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человека с природой.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ind w:left="365" w:hanging="365"/>
        <w:jc w:val="both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Ухаживать за растениями и животными в уголке природы. Иметь представления о </w:t>
      </w: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 xml:space="preserve">различных природных объектах; о растительности леса, луга, сада, поля; домашних </w:t>
      </w: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и диких животных, птицах; Красной книге; природе родного края.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ind w:left="365" w:hanging="365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28"/>
          <w:shd w:val="clear" w:color="auto" w:fill="FFFFFF"/>
        </w:rPr>
        <w:t xml:space="preserve">Устанавливать причинно-следственные связи между состоянием окружающей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среды и жизнью живых организмов.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Делать элементарные выводы и умозаключения.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ind w:left="365" w:right="5" w:hanging="365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Устанавливать связи между свойствами и признаками разнообразных материалов и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их использованием.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before="5" w:after="0" w:line="437" w:lineRule="auto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Иметь представление о родном крае.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8"/>
          <w:sz w:val="28"/>
          <w:shd w:val="clear" w:color="auto" w:fill="FFFFFF"/>
        </w:rPr>
        <w:t>Уточнять представление детей о растениях (травы, деревья)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>Рассматривать комнатные растения (выделять листья, цветы)</w:t>
      </w:r>
    </w:p>
    <w:p w:rsidR="00A413CA" w:rsidRDefault="00C215C8">
      <w:pPr>
        <w:numPr>
          <w:ilvl w:val="0"/>
          <w:numId w:val="7"/>
        </w:numPr>
        <w:tabs>
          <w:tab w:val="left" w:pos="365"/>
        </w:tabs>
        <w:suppressAutoHyphens/>
        <w:spacing w:after="0" w:line="437" w:lineRule="auto"/>
        <w:ind w:left="365" w:right="19" w:hanging="365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9"/>
          <w:sz w:val="28"/>
          <w:shd w:val="clear" w:color="auto" w:fill="FFFFFF"/>
        </w:rPr>
        <w:t xml:space="preserve">Наблюдать за домашними животными, знакомить с домашними птицами (петушок,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курочка с цыплятами)</w:t>
      </w:r>
    </w:p>
    <w:p w:rsidR="00A413CA" w:rsidRDefault="00C215C8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pacing w:val="-7"/>
          <w:sz w:val="28"/>
        </w:rPr>
        <w:t xml:space="preserve">Знакомиться с птицами на участке детского сада (ворона, воробей, сойка, синица, </w:t>
      </w:r>
      <w:r>
        <w:rPr>
          <w:rFonts w:ascii="Times New Roman" w:eastAsia="Times New Roman" w:hAnsi="Times New Roman" w:cs="Times New Roman"/>
          <w:color w:val="00000A"/>
          <w:sz w:val="28"/>
        </w:rPr>
        <w:t>сорока, снегирь, голубь, дятел, поползень).</w:t>
      </w:r>
      <w:proofErr w:type="gramEnd"/>
    </w:p>
    <w:p w:rsidR="001C737D" w:rsidRDefault="001C737D">
      <w:pPr>
        <w:suppressAutoHyphens/>
        <w:spacing w:after="0" w:line="360" w:lineRule="auto"/>
        <w:ind w:left="317"/>
        <w:rPr>
          <w:rFonts w:ascii="Times New Roman" w:eastAsia="Times New Roman" w:hAnsi="Times New Roman" w:cs="Times New Roman"/>
          <w:b/>
          <w:color w:val="00000A"/>
          <w:spacing w:val="-13"/>
          <w:sz w:val="28"/>
          <w:shd w:val="clear" w:color="auto" w:fill="FFFFFF"/>
          <w:lang w:val="en-US"/>
        </w:rPr>
      </w:pPr>
    </w:p>
    <w:p w:rsidR="00A413CA" w:rsidRDefault="00C215C8">
      <w:pPr>
        <w:suppressAutoHyphens/>
        <w:spacing w:after="0" w:line="360" w:lineRule="auto"/>
        <w:ind w:left="317"/>
        <w:rPr>
          <w:rFonts w:ascii="Times New Roman" w:eastAsia="Times New Roman" w:hAnsi="Times New Roman" w:cs="Times New Roman"/>
          <w:b/>
          <w:color w:val="00000A"/>
          <w:spacing w:val="-1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13"/>
          <w:sz w:val="28"/>
          <w:shd w:val="clear" w:color="auto" w:fill="FFFFFF"/>
        </w:rPr>
        <w:t>ОСНОВНЫЕ ТРЕБОВАНИЯ К УРОВНЮ ПОДГОТОВКИ ВОСПИТАННИКОВ.</w:t>
      </w:r>
    </w:p>
    <w:p w:rsidR="00A413CA" w:rsidRDefault="00A413CA">
      <w:pPr>
        <w:suppressAutoHyphens/>
        <w:spacing w:after="0" w:line="360" w:lineRule="auto"/>
        <w:ind w:left="317"/>
        <w:rPr>
          <w:rFonts w:ascii="Times New Roman" w:eastAsia="Times New Roman" w:hAnsi="Times New Roman" w:cs="Times New Roman"/>
          <w:color w:val="00000A"/>
          <w:sz w:val="20"/>
          <w:shd w:val="clear" w:color="auto" w:fill="FFFFFF"/>
        </w:rPr>
      </w:pPr>
    </w:p>
    <w:p w:rsidR="00A413CA" w:rsidRDefault="00C215C8">
      <w:pPr>
        <w:suppressAutoHyphens/>
        <w:spacing w:before="154" w:after="0" w:line="360" w:lineRule="auto"/>
        <w:ind w:left="5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2"/>
          <w:sz w:val="28"/>
          <w:shd w:val="clear" w:color="auto" w:fill="FFFFFF"/>
        </w:rPr>
        <w:lastRenderedPageBreak/>
        <w:t xml:space="preserve">Дети  младшей группы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должны знать: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3-4 вида домашних и диких животных и их детёнышей.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части тела животных и их особенности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виды растений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основные части растений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3"/>
          <w:sz w:val="28"/>
          <w:shd w:val="clear" w:color="auto" w:fill="FFFFFF"/>
        </w:rPr>
        <w:t xml:space="preserve">правила ухода. 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3"/>
          <w:sz w:val="28"/>
          <w:shd w:val="clear" w:color="auto" w:fill="FFFFFF"/>
        </w:rPr>
        <w:t>Должны уметь: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устанавливать связи между способами передвижения и характером конечностей, пищей и ротовым аппаратом животных,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устанавливать связи между состоянием растений и необходимостью ухода.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Иметь представление:</w:t>
      </w:r>
    </w:p>
    <w:p w:rsidR="00A413CA" w:rsidRDefault="00C215C8">
      <w:pPr>
        <w:numPr>
          <w:ilvl w:val="0"/>
          <w:numId w:val="8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 приспособляемости животных и растений к сезонным изменениям в неживой природе.</w:t>
      </w:r>
    </w:p>
    <w:p w:rsidR="00A413CA" w:rsidRDefault="00A413CA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Дети средней группы должны знать: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- 3-4 вида домашних и диких животных и их детёнышей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части тела животных и их особенности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виды растений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- основные части растений 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правила ухода.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Должны уметь: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устанавливать связи между способами передвижения и характером конечностей,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пищей и ротовым аппаратом животных,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 устанавливать связи между состоянием растений и необходимостью ухода.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Иметь представление: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- о приспособляемости животных и растений к сезонным изменениям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неживой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природе.</w:t>
      </w:r>
    </w:p>
    <w:p w:rsidR="00A413CA" w:rsidRDefault="00A413CA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:rsidR="00A413CA" w:rsidRDefault="00C215C8">
      <w:pPr>
        <w:suppressAutoHyphens/>
        <w:spacing w:before="470" w:after="0" w:line="240" w:lineRule="auto"/>
        <w:rPr>
          <w:rFonts w:ascii="Times New Roman" w:eastAsia="Times New Roman" w:hAnsi="Times New Roman" w:cs="Times New Roman"/>
          <w:b/>
          <w:color w:val="00000A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2"/>
          <w:sz w:val="28"/>
          <w:shd w:val="clear" w:color="auto" w:fill="FFFFFF"/>
        </w:rPr>
        <w:lastRenderedPageBreak/>
        <w:t xml:space="preserve">Дети подготовительной к школе группы </w:t>
      </w:r>
    </w:p>
    <w:p w:rsidR="00A413CA" w:rsidRDefault="00C215C8">
      <w:pPr>
        <w:suppressAutoHyphens/>
        <w:spacing w:before="47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Должны знать:</w:t>
      </w:r>
    </w:p>
    <w:p w:rsidR="00A413CA" w:rsidRDefault="00C215C8">
      <w:p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ab/>
        <w:t>животных основных классов</w:t>
      </w:r>
    </w:p>
    <w:p w:rsidR="00A413CA" w:rsidRDefault="00C215C8">
      <w:pPr>
        <w:suppressAutoHyphens/>
        <w:spacing w:before="5" w:after="0" w:line="360" w:lineRule="auto"/>
        <w:ind w:left="10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-особенности поведения, среды обитания, чем питаются, как передвигаются.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>виды растений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стадии роста и развития растений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>что такое вода, воздух, солнце, почва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Должны уметь: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устанавливать связи между средой обитания и внешним видом, средой обитания и образом жизни животных,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before="5" w:after="0" w:line="36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различать и называть травянистые растения, кустарники, деревья, комнатные растения.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>производить группировку «живое», «неживое».</w:t>
      </w:r>
    </w:p>
    <w:p w:rsidR="00A413CA" w:rsidRDefault="00C215C8">
      <w:pPr>
        <w:numPr>
          <w:ilvl w:val="0"/>
          <w:numId w:val="9"/>
        </w:numPr>
        <w:tabs>
          <w:tab w:val="left" w:pos="1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Иметь представление</w:t>
      </w:r>
    </w:p>
    <w:p w:rsidR="00A413CA" w:rsidRDefault="00C215C8">
      <w:pPr>
        <w:tabs>
          <w:tab w:val="center" w:pos="4677"/>
          <w:tab w:val="right" w:pos="9355"/>
        </w:tabs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 роли неживой природы в жизни человека.</w:t>
      </w:r>
    </w:p>
    <w:p w:rsidR="001C737D" w:rsidRDefault="001C737D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  <w:lang w:val="en-US"/>
        </w:rPr>
      </w:pPr>
    </w:p>
    <w:p w:rsidR="00A413CA" w:rsidRDefault="00C215C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  <w:t>Содержание и методическое обеспечение программы детей 3-4  лет.</w:t>
      </w:r>
    </w:p>
    <w:p w:rsidR="00A413CA" w:rsidRDefault="00A413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561"/>
        <w:gridCol w:w="965"/>
        <w:gridCol w:w="1702"/>
        <w:gridCol w:w="1875"/>
        <w:gridCol w:w="1332"/>
        <w:gridCol w:w="1514"/>
        <w:gridCol w:w="1403"/>
      </w:tblGrid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67" w:firstLine="3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/п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Месяц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7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Тема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5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Задачи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82" w:firstLine="22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pacing w:val="-3"/>
                <w:sz w:val="20"/>
                <w:shd w:val="clear" w:color="auto" w:fill="FFFFFF"/>
              </w:rPr>
              <w:t>проведения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Методическое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обеспечение и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  <w:t>дидактический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материал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  <w:t>Сопутствую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>шие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 xml:space="preserve"> формы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работы</w:t>
            </w:r>
          </w:p>
        </w:tc>
      </w:tr>
      <w:tr w:rsidR="00A413CA">
        <w:tc>
          <w:tcPr>
            <w:tcW w:w="1052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142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shd w:val="clear" w:color="auto" w:fill="FFFFFF"/>
              </w:rPr>
              <w:t>Неживая природа</w:t>
            </w: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Сентябрь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6" w:right="2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«Земля - наш дом»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Сформировать у детей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представления о том,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что: планета Земля -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наш общий дом.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77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Иллюстрации,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фотографии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Сентябрь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«Угадай правило»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" w:right="19" w:firstLine="21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Описать поведение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человека по отношению</w:t>
            </w:r>
          </w:p>
          <w:p w:rsidR="00A413CA" w:rsidRDefault="00C215C8">
            <w:pPr>
              <w:suppressAutoHyphens/>
              <w:spacing w:after="0" w:line="240" w:lineRule="auto"/>
              <w:ind w:left="34" w:right="19" w:firstLine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к объектам природы,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объяснить эти действия.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72" w:firstLine="19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Рисунки с графическим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изображением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правил, стихи,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Посещение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выставки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рисунков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старших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</w:t>
            </w: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55" w:right="336" w:firstLine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«Выбери правильно</w:t>
            </w:r>
          </w:p>
          <w:p w:rsidR="00A413CA" w:rsidRDefault="00C215C8">
            <w:pPr>
              <w:suppressAutoHyphens/>
              <w:spacing w:after="0" w:line="240" w:lineRule="auto"/>
              <w:ind w:left="35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дорогу»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Уточнить экологические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знания детей,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раскрывающие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взаимосвязь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между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объектами природы, а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также определяющие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между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природой и человеком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конкретных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правил поведения (в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лесу, на лугу и в других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природных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сообществах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)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Картинка,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 w:right="10" w:firstLine="178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которой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изображены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лесные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тропинки. По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краям тропинок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расставлены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маркеры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правилами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лесу.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 w:righ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«Вода - друг человека»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Дидактическая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игра «Водичка,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водичка, умой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моё личико»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11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стихов,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потешек</w:t>
            </w:r>
            <w:proofErr w:type="spellEnd"/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3" w:right="168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«Разноцветная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вода»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 со свойствами</w:t>
            </w:r>
          </w:p>
          <w:p w:rsidR="00A413CA" w:rsidRDefault="00C215C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воды. Отметить её</w:t>
            </w:r>
          </w:p>
          <w:p w:rsidR="00A413CA" w:rsidRDefault="00C215C8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прозрачность, но её</w:t>
            </w:r>
          </w:p>
          <w:p w:rsidR="00A413CA" w:rsidRDefault="00C215C8">
            <w:pPr>
              <w:suppressAutoHyphens/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можно сделать цветной.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6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 — опыт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материал,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оборудование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для опыта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«Вода холодная и горячая»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Развивать тактильные</w:t>
            </w:r>
          </w:p>
          <w:p w:rsidR="00A413CA" w:rsidRDefault="00C215C8">
            <w:pPr>
              <w:suppressAutoHyphen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ощущения детей кожей,</w:t>
            </w:r>
          </w:p>
          <w:p w:rsidR="00A413CA" w:rsidRDefault="00C215C8">
            <w:pPr>
              <w:suppressAutoHyphen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различать</w:t>
            </w:r>
          </w:p>
          <w:p w:rsidR="00A413CA" w:rsidRDefault="00C215C8">
            <w:pPr>
              <w:suppressAutoHyphens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холодную и горячую</w:t>
            </w:r>
          </w:p>
          <w:p w:rsidR="00A413CA" w:rsidRDefault="00C215C8">
            <w:pPr>
              <w:suppressAutoHyphens/>
              <w:spacing w:after="0" w:line="240" w:lineRule="auto"/>
              <w:ind w:left="38" w:right="34" w:firstLine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воду, Правильно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обозначать словами.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 w:right="48" w:firstLine="36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стихотворения,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дидактическая игра «Купание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куклы»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куклой</w:t>
            </w: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«Удивительные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приключения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капельки»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У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2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гра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 w:right="10" w:firstLine="17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Обучающая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настольная игра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8" w:right="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«Ветер, ветер, ты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могуч»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таким природным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явлением, как ветер.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Причинами его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возникновения, ролью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жизни живых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организмов</w:t>
            </w:r>
          </w:p>
        </w:tc>
        <w:tc>
          <w:tcPr>
            <w:tcW w:w="1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 w:right="62" w:firstLine="16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Фрагменты «Сказки о царе</w:t>
            </w:r>
          </w:p>
          <w:p w:rsidR="00A413CA" w:rsidRDefault="00C215C8">
            <w:pPr>
              <w:suppressAutoHyphens/>
              <w:spacing w:after="0" w:line="240" w:lineRule="auto"/>
              <w:ind w:left="43" w:right="62" w:firstLine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...»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А.С. Пушкина</w:t>
            </w:r>
          </w:p>
        </w:tc>
        <w:tc>
          <w:tcPr>
            <w:tcW w:w="1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Наблюдения</w:t>
            </w:r>
          </w:p>
          <w:p w:rsidR="00A413CA" w:rsidRDefault="00C215C8">
            <w:pPr>
              <w:suppressAutoHyphens/>
              <w:spacing w:after="0" w:line="240" w:lineRule="auto"/>
              <w:ind w:left="19"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вентилятором</w:t>
            </w:r>
          </w:p>
        </w:tc>
      </w:tr>
    </w:tbl>
    <w:p w:rsidR="00A413CA" w:rsidRDefault="00A413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489"/>
        <w:gridCol w:w="912"/>
        <w:gridCol w:w="1693"/>
        <w:gridCol w:w="1990"/>
        <w:gridCol w:w="1264"/>
        <w:gridCol w:w="1593"/>
        <w:gridCol w:w="1411"/>
      </w:tblGrid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9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«Как мы дышим»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органами дыхания</w:t>
            </w:r>
          </w:p>
          <w:p w:rsidR="00A413CA" w:rsidRDefault="00C215C8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человека и некоторых</w:t>
            </w:r>
          </w:p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животных.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8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«Наблюдение за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ветром»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 с явлением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«ветер». По каким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признакам можно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узнать, есть ли он или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нет.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прогулка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Наблюдения,</w:t>
            </w:r>
          </w:p>
          <w:p w:rsidR="00A413CA" w:rsidRDefault="00C215C8">
            <w:pPr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флажками,</w:t>
            </w:r>
          </w:p>
          <w:p w:rsidR="00A413CA" w:rsidRDefault="00C215C8">
            <w:pPr>
              <w:suppressAutoHyphens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султанчиками,</w:t>
            </w:r>
          </w:p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вертушками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Дидактическ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«Поиграй с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нами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ветерок»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«Облака -</w:t>
            </w:r>
          </w:p>
          <w:p w:rsidR="00A413CA" w:rsidRDefault="00C215C8">
            <w:pPr>
              <w:suppressAutoHyphens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белогривые</w:t>
            </w:r>
          </w:p>
          <w:p w:rsidR="00A413CA" w:rsidRDefault="00C215C8">
            <w:pPr>
              <w:suppressAutoHyphens/>
              <w:spacing w:after="0" w:line="240" w:lineRule="auto"/>
              <w:ind w:left="3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лошадки»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 w:right="6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Продолжать знакомить детей с облаками.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Предложить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представить на что</w:t>
            </w:r>
          </w:p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похожи облака.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прогулка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Наблюдения,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песенка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«Облака -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белогривые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лошадки»,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стихотворения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Разучивание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песен на муз.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занятии</w:t>
            </w:r>
            <w:proofErr w:type="gramEnd"/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12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7" w:right="178" w:firstLine="1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«Пусть всегда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>будет солнце»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явлениями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неживой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природы, с понятием</w:t>
            </w:r>
          </w:p>
          <w:p w:rsidR="00A413CA" w:rsidRDefault="00C215C8">
            <w:pPr>
              <w:suppressAutoHyphens/>
              <w:spacing w:after="0" w:line="240" w:lineRule="auto"/>
              <w:ind w:left="16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долготы дня.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lastRenderedPageBreak/>
              <w:t>наблюдение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Опыты</w:t>
            </w:r>
          </w:p>
          <w:p w:rsidR="00A413CA" w:rsidRDefault="00C215C8">
            <w:pPr>
              <w:tabs>
                <w:tab w:val="left" w:pos="605"/>
              </w:tabs>
              <w:suppressAutoHyphens/>
              <w:spacing w:after="0" w:line="240" w:lineRule="auto"/>
              <w:ind w:left="187" w:right="173" w:firstLine="9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а)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ab/>
              <w:t>Солнце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высушивает</w:t>
            </w:r>
          </w:p>
          <w:p w:rsidR="00A413CA" w:rsidRDefault="00C215C8">
            <w:pPr>
              <w:suppressAutoHyphens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предметы</w:t>
            </w:r>
          </w:p>
          <w:p w:rsidR="00A413CA" w:rsidRDefault="00C215C8">
            <w:pPr>
              <w:tabs>
                <w:tab w:val="left" w:pos="619"/>
              </w:tabs>
              <w:suppressAutoHyphens/>
              <w:spacing w:after="0" w:line="240" w:lineRule="auto"/>
              <w:ind w:left="187" w:right="173" w:firstLine="3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ab/>
              <w:t>Солнце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br/>
              <w:t>прогревает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br/>
              <w:t>предметы.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«Песок - наш помощник»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Дать представления о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свойствах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песка, о том,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как человек использует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его. Закреплять умения.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Делать простейшие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умозаключения.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 w:right="2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пыт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Опыт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а) Сыпучесть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песка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ассматривание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под лупой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14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 w:right="1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«Что у нас под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ногами»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 со свойствами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песка (сыпучесть,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рыхлость, способность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пропускать воду)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 w:right="2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пыт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 w:right="298" w:firstLine="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Опыт №3 Опыт №6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051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238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shd w:val="clear" w:color="auto" w:fill="FFFFFF"/>
              </w:rPr>
              <w:t>Живая природа.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9" w:right="25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«Комнатные растения»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Уточнить представление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комнатных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растениях (бальзамин,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колеус). Учить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различать листья,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стебли, цветы. Знать что</w:t>
            </w:r>
          </w:p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корни в земле.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Внесение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кашпо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цветами.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 слово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16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 w:right="82" w:firstLine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«Как живут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растения зимой»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Обобщить и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систематизировать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представление детей о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приспособлении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растений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сезонным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явлениям.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 -</w:t>
            </w:r>
          </w:p>
          <w:p w:rsidR="00A413CA" w:rsidRDefault="00C215C8">
            <w:pPr>
              <w:suppressAutoHyphens/>
              <w:spacing w:after="0" w:line="240" w:lineRule="auto"/>
              <w:ind w:left="21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беседа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</w:t>
            </w:r>
          </w:p>
          <w:p w:rsidR="00A413CA" w:rsidRDefault="00C215C8">
            <w:pPr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«Зимний лес»,</w:t>
            </w:r>
          </w:p>
          <w:p w:rsidR="00A413CA" w:rsidRDefault="00C215C8">
            <w:pPr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«Зимние</w:t>
            </w:r>
          </w:p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забавы»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17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«Как узнать ель»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 w:right="5" w:firstLine="130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10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. слово,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загадки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 w:righ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Рассматриван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ind w:left="24" w:right="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ветки ели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18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«Поможем ёлке»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Воспитывать бережное отношение к дереву на примере ели.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Показать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как стряхивать снег, что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бы он своей тяжестью не сломал ветви.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подвижные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игры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игра «С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чей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ветки детки»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19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Март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«Козы! Кыш от берёзы!»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детей беречь деревья, вступаться за них, когда кто-либо причиняет им вред независимо от того, козы это или дети.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Песня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«Берёзка» Е.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Тиличеева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слова П.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Воронько,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Слушание кассеты «Голоса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животных»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Март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 xml:space="preserve">«Корова-коза-лошадь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омашние животные»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 с домашними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животными и их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внешним видом.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Объяснить детям, что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домашние животные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полезны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человеку.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прослушивание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голосов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домашних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животных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записи.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21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Март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«Зайчик в беде»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детей доброте,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вызвать сочувствие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больному зайчику,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желание помочь.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гра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хоровод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«Заинька»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22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Март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«Знакомство с кроликом»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кроликом. Обратить их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особенности его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внешнего вида. Вызвать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 детей желание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ухаживать за ним.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Живой объект,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наблюдения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23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«Сравнение собаки и кошки»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Уточнить и закрепить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представление детей о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собаках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 кошках.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Сравнение собаки и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кошки, чем похожи и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чем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 Учить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детей, что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незнакомым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животным подходить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нельзя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картинный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материал,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мягкими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игрушками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группе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24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«По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экологической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тропе»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 учить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различать и называть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деревья. Познакомить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детей с деревьями,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растущими на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детского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сада.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экскурсия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дидактическая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игра «С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чьей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ветки детки»,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хоровод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«Берёзка»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25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«Прогулка в лес»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Обобщить знания о том, как встречают весну звери, чем питаются.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Воспитывать интерес к повадкам зверей.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целевая прогулка на опушку леса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 «Кто как кричит?»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26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«Путешествие в весенний лес»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9" w:right="24" w:firstLine="48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экскурсия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оход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дидактические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игры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Наблюдения на прогулке</w:t>
            </w:r>
          </w:p>
        </w:tc>
      </w:tr>
      <w:tr w:rsidR="00A413CA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27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Май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«Воробей и ворона»</w:t>
            </w: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Расширить знания детей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 жизни птиц весной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их внешнем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питании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 Учить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распознавать птиц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способам передвижения,</w:t>
            </w:r>
          </w:p>
          <w:p w:rsidR="00A413CA" w:rsidRDefault="00C215C8">
            <w:pPr>
              <w:suppressAutoHyphens/>
              <w:spacing w:after="0" w:line="240" w:lineRule="auto"/>
              <w:ind w:left="19" w:right="24" w:firstLine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издаваемым звукам</w:t>
            </w:r>
          </w:p>
        </w:tc>
        <w:tc>
          <w:tcPr>
            <w:tcW w:w="1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прослушивание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голосов птиц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записи</w:t>
            </w:r>
          </w:p>
        </w:tc>
        <w:tc>
          <w:tcPr>
            <w:tcW w:w="1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Просмотр видеофильма</w:t>
            </w:r>
          </w:p>
        </w:tc>
      </w:tr>
    </w:tbl>
    <w:p w:rsidR="00A413CA" w:rsidRDefault="00A413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545"/>
        <w:gridCol w:w="930"/>
        <w:gridCol w:w="1679"/>
        <w:gridCol w:w="1969"/>
        <w:gridCol w:w="1299"/>
        <w:gridCol w:w="1554"/>
        <w:gridCol w:w="1376"/>
      </w:tblGrid>
      <w:tr w:rsidR="00A413CA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28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0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«Птицы</w:t>
            </w:r>
            <w:r w:rsidR="001C737D"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  <w:lang w:val="en-US"/>
              </w:rPr>
              <w:t xml:space="preserve"> </w:t>
            </w:r>
            <w:r w:rsidR="001C737D"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Осетии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»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Обобщить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представление детей о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птицах</w:t>
            </w:r>
            <w:proofErr w:type="gramEnd"/>
            <w:r w:rsidR="001C737D"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Осетии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инсценирование</w:t>
            </w:r>
            <w:proofErr w:type="spellEnd"/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сказки,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картинки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Наблюдения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за птицами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во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дворе</w:t>
            </w:r>
            <w:proofErr w:type="gramEnd"/>
          </w:p>
        </w:tc>
      </w:tr>
      <w:tr w:rsidR="00A413CA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29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 w:right="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«Птичка живая 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игрушка»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 w:right="14"/>
              <w:jc w:val="center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Выявить с детьми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главные различия: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декоративные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экзотические птицы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живут в клетке, летают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чирикают, едят, пьют.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Игрушечные птички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на живых,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 они не летают, не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пьют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не едят.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lastRenderedPageBreak/>
              <w:t>наблюдение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сравнение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живой 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неживой птицы,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 слово.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30</w:t>
            </w:r>
          </w:p>
        </w:tc>
        <w:tc>
          <w:tcPr>
            <w:tcW w:w="1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6" w:right="20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«Викторина 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птицах»</w:t>
            </w:r>
          </w:p>
        </w:tc>
        <w:tc>
          <w:tcPr>
            <w:tcW w:w="2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Закреплять знания о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птицах,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её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внешне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, уточнить названия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птиц.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вопросы,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 слово,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прослушивание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записи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птичьих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голосов</w:t>
            </w:r>
          </w:p>
        </w:tc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413CA" w:rsidRDefault="00A413C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</w:p>
    <w:p w:rsidR="00A413CA" w:rsidRDefault="00C215C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  <w:t>Содержание и методическое обеспечение программы детей 4-5 лет.</w:t>
      </w:r>
    </w:p>
    <w:p w:rsidR="00A413CA" w:rsidRDefault="00A413CA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A"/>
          <w:sz w:val="2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420"/>
        <w:gridCol w:w="861"/>
        <w:gridCol w:w="124"/>
        <w:gridCol w:w="1040"/>
        <w:gridCol w:w="917"/>
        <w:gridCol w:w="2001"/>
        <w:gridCol w:w="460"/>
        <w:gridCol w:w="803"/>
        <w:gridCol w:w="406"/>
        <w:gridCol w:w="1330"/>
        <w:gridCol w:w="990"/>
      </w:tblGrid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67" w:firstLine="3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/п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Месяц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7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Тема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58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Задачи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82" w:firstLine="22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pacing w:val="-3"/>
                <w:sz w:val="20"/>
                <w:shd w:val="clear" w:color="auto" w:fill="FFFFFF"/>
              </w:rPr>
              <w:t>проведения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Методическое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обеспечение и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  <w:t>дидактический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материал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2"/>
                <w:sz w:val="20"/>
                <w:shd w:val="clear" w:color="auto" w:fill="FFFFFF"/>
              </w:rPr>
              <w:t>Сопутствую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>шие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 xml:space="preserve"> формы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работы</w:t>
            </w:r>
          </w:p>
        </w:tc>
      </w:tr>
      <w:tr w:rsidR="00A413CA">
        <w:tc>
          <w:tcPr>
            <w:tcW w:w="14563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33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Как все живое растет?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Познакомить детей с характерными этапами развития живых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организмов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одвести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выводу,что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мы -люди являемся частью Природы ,что для роста и развития живых объектов необходимо одно и тоже : вода ,свет ,воздух питание и любовь ,бережное отношение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Занятие-беседа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Черепахи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детей с водой, её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свойствами, вода бывает тёплой и холодной. Дать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представление о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важности воды в жизни</w:t>
            </w:r>
          </w:p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человека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110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33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Осенние хлопоты людей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Дать детям понятие об осенних приготовлениях человека к зиме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огороде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саду; познакомить с посадкой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деревьев,кустарников,цветов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в осенний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период,с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заготовкой семян; воспитывать желание помогать взрослым в заготовке овощей и фруктов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зиму;развивать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эстетическое восприятие окружающего.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Беседа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 материал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 xml:space="preserve">Октябрь 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Домашние животные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Знать название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ивотных,прививать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любовь к животному миру 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особие</w:t>
            </w:r>
            <w:proofErr w:type="spellEnd"/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91" w:right="110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68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Дикие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живоные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Знать название диких животных..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рививать любовь к животному миру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6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материал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6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Жизнь диких животных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детей с дикими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акрепить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знания о том ,в какой части суши живут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разннобразные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животные;развивать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гуманное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ивотным,чувство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ответственности за охрану животного мира на всей Земле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заняти</w:t>
            </w:r>
            <w:proofErr w:type="spellEnd"/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Наглядный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материал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лобус</w:t>
            </w:r>
            <w:proofErr w:type="spellEnd"/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7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Нелюбимые животные 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Воспитывать у детей гуманные чувства к нелюбимым и незаслуженно преследуемым людьми животным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ормировать правила поведения с этими животными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2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 материал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8</w:t>
            </w:r>
          </w:p>
        </w:tc>
        <w:tc>
          <w:tcPr>
            <w:tcW w:w="196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278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Станем юными защитниками природы</w:t>
            </w:r>
          </w:p>
        </w:tc>
        <w:tc>
          <w:tcPr>
            <w:tcW w:w="34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Закрепить знания о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правилах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поведения -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запретах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предписаниях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природном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окружении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</w:tc>
        <w:tc>
          <w:tcPr>
            <w:tcW w:w="263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59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62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Рисунки детей</w:t>
            </w: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Станем юными защитниками природы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Закрепить знания о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правилах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поведения -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запретах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предписаниях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природном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окружении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8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Зима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Обобщить представления детей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зиме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акрепить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их знания о характерных признаках зимних месяцев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таблица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11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Дикие животные зимой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 w:right="62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Формировать представление о жизни животных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лесу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приспособленности к зимнему периоду; учить понимать причины изменений в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животных;воспитывать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любовь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животным,стремление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помочь им в трудных условиях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Наглядные пособия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12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7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Зимующие птицы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Формировать у детей представление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озимующих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птицах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познавательный интерес у детей к жизни зимующих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птиц;воспитывать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заботливое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птицам,желание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помогать им в трудных зимних условиях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Занятие-беседа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87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13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 w:righ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Тайны птичьего мира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Развивать у детей интерес к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ознакомить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удивит.загадками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тайнами живой природы; продолжать активизировать познавательные способности детей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 w:right="2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занятие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атериал</w:t>
            </w:r>
            <w:proofErr w:type="spellEnd"/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44"/>
              <w:rPr>
                <w:rFonts w:ascii="Calibri" w:eastAsia="Calibri" w:hAnsi="Calibri" w:cs="Calibri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2783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 w:right="1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Как узнать ель? Хвойные деревья.</w:t>
            </w:r>
          </w:p>
        </w:tc>
        <w:tc>
          <w:tcPr>
            <w:tcW w:w="3413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 w:right="5" w:firstLine="13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Познакомить детей с новым деревом, назвать его, объяснить, чем оно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отличается от берёзы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(зелёная, колючая). Дать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почувствовать, что оно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красивое, вызывает</w:t>
            </w:r>
          </w:p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радостные чувства.</w:t>
            </w:r>
          </w:p>
        </w:tc>
        <w:tc>
          <w:tcPr>
            <w:tcW w:w="263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 w:right="2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 w:right="29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Таблицы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шишки хвойных деревьев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4563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15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2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25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Береги деревянные предметы</w:t>
            </w:r>
          </w:p>
        </w:tc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Calibri" w:eastAsia="Calibri" w:hAnsi="Calibri" w:cs="Calibri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Занятие-беседа</w:t>
            </w:r>
          </w:p>
        </w:tc>
        <w:tc>
          <w:tcPr>
            <w:tcW w:w="2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Предметы из дерева..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грушки...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16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Январь\</w:t>
            </w:r>
          </w:p>
        </w:tc>
        <w:tc>
          <w:tcPr>
            <w:tcW w:w="2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 w:right="82" w:firstLine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Как снег становится водой</w:t>
            </w:r>
          </w:p>
        </w:tc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сохранять воду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9" w:right="34" w:firstLine="16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hd w:val="clear" w:color="auto" w:fill="FFFFFF"/>
              </w:rPr>
              <w:t>природе,</w:t>
            </w:r>
            <w: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pacing w:val="-5"/>
                <w:sz w:val="20"/>
                <w:shd w:val="clear" w:color="auto" w:fill="FFFFFF"/>
              </w:rPr>
              <w:t xml:space="preserve"> довести до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сведения в природе, что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вода нужна всем,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растениям, животным,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человеку.</w:t>
            </w:r>
          </w:p>
        </w:tc>
        <w:tc>
          <w:tcPr>
            <w:tcW w:w="2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2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17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2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то жизнь</w:t>
            </w:r>
          </w:p>
        </w:tc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 знакомить</w:t>
            </w:r>
          </w:p>
          <w:p w:rsidR="00A413CA" w:rsidRDefault="00C215C8">
            <w:pPr>
              <w:suppressAutoHyphens/>
              <w:spacing w:after="0" w:line="240" w:lineRule="auto"/>
              <w:ind w:firstLine="34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детей с водой, её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свойствами, вода бывает тёплой и холодной. Дать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представление о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важности воды в жизни</w:t>
            </w:r>
          </w:p>
          <w:p w:rsidR="00A413CA" w:rsidRDefault="00C215C8">
            <w:pPr>
              <w:suppressAutoHyphens/>
              <w:spacing w:after="0" w:line="240" w:lineRule="auto"/>
              <w:ind w:left="5" w:right="5" w:firstLine="13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человека</w:t>
            </w:r>
          </w:p>
        </w:tc>
        <w:tc>
          <w:tcPr>
            <w:tcW w:w="2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2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91" w:right="101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58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18</w:t>
            </w:r>
          </w:p>
        </w:tc>
        <w:tc>
          <w:tcPr>
            <w:tcW w:w="102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pacing w:val="-4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2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Лук</w:t>
            </w:r>
          </w:p>
        </w:tc>
        <w:tc>
          <w:tcPr>
            <w:tcW w:w="332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9" w:right="24" w:firstLine="48"/>
              <w:rPr>
                <w:rFonts w:ascii="Calibri" w:eastAsia="Calibri" w:hAnsi="Calibri" w:cs="Calibri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Занятие-беседа</w:t>
            </w:r>
          </w:p>
        </w:tc>
        <w:tc>
          <w:tcPr>
            <w:tcW w:w="280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Лук зеленый и лук репчатый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 w:right="120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Красная книга</w:t>
            </w:r>
          </w:p>
        </w:tc>
        <w:tc>
          <w:tcPr>
            <w:tcW w:w="332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 w:right="91" w:firstLine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Воспитывать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доброе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илосердное,ответственное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отношение 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природе,к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будущим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потомкам,которым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необходимо оставить Землю для жизни..</w:t>
            </w:r>
          </w:p>
        </w:tc>
        <w:tc>
          <w:tcPr>
            <w:tcW w:w="253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 материал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168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2" w:right="17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Сравнение бурого и белого медведя</w:t>
            </w:r>
          </w:p>
        </w:tc>
        <w:tc>
          <w:tcPr>
            <w:tcW w:w="332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Наглядные пособия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Март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Весна</w:t>
            </w:r>
          </w:p>
        </w:tc>
        <w:tc>
          <w:tcPr>
            <w:tcW w:w="332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Закрепить знания о весенних изменениях в живой и неживой природе,</w:t>
            </w:r>
          </w:p>
        </w:tc>
        <w:tc>
          <w:tcPr>
            <w:tcW w:w="253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 w:right="19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Март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Кто больше всех радуется весне?</w:t>
            </w:r>
          </w:p>
        </w:tc>
        <w:tc>
          <w:tcPr>
            <w:tcW w:w="332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Развивать интерес к родной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елание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больше узнать об особенностях природы своего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края,развивать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бережное отношение ко всему живому</w:t>
            </w:r>
          </w:p>
        </w:tc>
        <w:tc>
          <w:tcPr>
            <w:tcW w:w="253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Март</w:t>
            </w:r>
          </w:p>
        </w:tc>
        <w:tc>
          <w:tcPr>
            <w:tcW w:w="269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 w:right="72" w:firstLine="22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Рыбы</w:t>
            </w:r>
          </w:p>
        </w:tc>
        <w:tc>
          <w:tcPr>
            <w:tcW w:w="332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Развивать представления детей о рыбах как живых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существах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ивущих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воде,развивать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устанавливатьпричинно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 следственные связи различного характера...</w:t>
            </w:r>
          </w:p>
        </w:tc>
        <w:tc>
          <w:tcPr>
            <w:tcW w:w="253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Наглядный материал</w:t>
            </w:r>
          </w:p>
        </w:tc>
        <w:tc>
          <w:tcPr>
            <w:tcW w:w="150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раскраски</w:t>
            </w:r>
          </w:p>
        </w:tc>
      </w:tr>
    </w:tbl>
    <w:p w:rsidR="00A413CA" w:rsidRDefault="00A4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tbl>
      <w:tblPr>
        <w:tblW w:w="0" w:type="auto"/>
        <w:tblInd w:w="79" w:type="dxa"/>
        <w:tblCellMar>
          <w:left w:w="10" w:type="dxa"/>
          <w:right w:w="10" w:type="dxa"/>
        </w:tblCellMar>
        <w:tblLook w:val="0000"/>
      </w:tblPr>
      <w:tblGrid>
        <w:gridCol w:w="498"/>
        <w:gridCol w:w="1008"/>
        <w:gridCol w:w="1636"/>
        <w:gridCol w:w="2445"/>
        <w:gridCol w:w="1276"/>
        <w:gridCol w:w="997"/>
        <w:gridCol w:w="1432"/>
      </w:tblGrid>
      <w:tr w:rsidR="00A413CA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Март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Рыбы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с разнообразием морских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обитателей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познавательный интерес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природе,желаниеузнаватьо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характерных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особенностях,образе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жизни,о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приспособленности живых организмов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82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 «Угадай морских обитателей»</w:t>
            </w:r>
          </w:p>
        </w:tc>
      </w:tr>
      <w:tr w:rsidR="00A413CA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Растения-легкие Земли.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" w:right="29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Дать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предстваление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о значении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растений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оказать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зависимость всего живого от состояния растительного покрова..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77" w:right="67" w:firstLine="206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06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Нелюбимые животные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 w:right="5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Воспитывать у детей гуманные чувства к нелюбимым и  незаслуженно преследуемым людьми животным...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 w:righ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110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Апрель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30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Кто такие насекомые?</w:t>
            </w:r>
          </w:p>
        </w:tc>
        <w:tc>
          <w:tcPr>
            <w:tcW w:w="235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Познакомить детей с миром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насекомых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азвиват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умение обобщать насекомых  по существенным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признакам;воспитывать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интерес к насекомым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29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 w:right="77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видеофильма</w:t>
            </w:r>
          </w:p>
        </w:tc>
      </w:tr>
      <w:tr w:rsidR="00A413CA">
        <w:tc>
          <w:tcPr>
            <w:tcW w:w="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Зеленая аптека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Уточнить и расширить представления о лекарственных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детей правилам сбора и сушки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 w:right="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Воздух нужен для жизни.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Расширить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представления о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воздухе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, о способах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его обнаружения,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учить устанавливать</w:t>
            </w:r>
          </w:p>
          <w:p w:rsidR="00A413CA" w:rsidRDefault="00C215C8">
            <w:pPr>
              <w:suppressAutoHyphens/>
              <w:spacing w:after="0" w:line="240" w:lineRule="auto"/>
              <w:ind w:left="106" w:right="110" w:firstLine="42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причинно-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следственные связи.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Занятие-наблюдение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30</w:t>
            </w:r>
          </w:p>
          <w:p w:rsidR="00A413CA" w:rsidRDefault="00A413CA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A413CA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A413CA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A413CA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A413CA">
            <w:pPr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A413CA">
            <w:pPr>
              <w:suppressAutoHyphens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06" w:right="202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Насекомые и цветы созданы друг для друга           </w:t>
            </w:r>
          </w:p>
          <w:p w:rsidR="00A413CA" w:rsidRDefault="00C215C8">
            <w:pPr>
              <w:suppressAutoHyphens/>
              <w:spacing w:after="0" w:line="240" w:lineRule="auto"/>
              <w:ind w:left="206" w:right="202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 </w:t>
            </w:r>
          </w:p>
          <w:p w:rsidR="00A413CA" w:rsidRDefault="00C215C8">
            <w:pPr>
              <w:suppressAutoHyphens/>
              <w:spacing w:after="0" w:line="240" w:lineRule="auto"/>
              <w:ind w:left="206" w:right="20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Познакомить детей с миром насекомых; развивать умение обобщать насекомых по существенным признакам; воспитывать интерес к насекомым</w:t>
            </w:r>
          </w:p>
          <w:p w:rsidR="00A413CA" w:rsidRDefault="00A413C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413CA" w:rsidRDefault="00C215C8">
      <w:pPr>
        <w:suppressAutoHyphens/>
        <w:spacing w:before="480" w:after="0" w:line="240" w:lineRule="auto"/>
        <w:ind w:left="350"/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3"/>
          <w:sz w:val="32"/>
          <w:shd w:val="clear" w:color="auto" w:fill="FFFFFF"/>
        </w:rPr>
        <w:t>Содержание и методическое обеспечение программы детей 6-7 лет.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512"/>
        <w:gridCol w:w="922"/>
        <w:gridCol w:w="1438"/>
        <w:gridCol w:w="1826"/>
        <w:gridCol w:w="1266"/>
        <w:gridCol w:w="1690"/>
        <w:gridCol w:w="1698"/>
      </w:tblGrid>
      <w:tr w:rsidR="00A413CA">
        <w:tc>
          <w:tcPr>
            <w:tcW w:w="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 w:right="38" w:firstLine="3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/п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Месяц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04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Тема</w:t>
            </w: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53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Задачи</w:t>
            </w: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 w:right="58" w:firstLine="211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pacing w:val="-3"/>
                <w:sz w:val="20"/>
                <w:shd w:val="clear" w:color="auto" w:fill="FFFFFF"/>
              </w:rPr>
              <w:t>проведения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Методическое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обеспечение и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>дидактический</w:t>
            </w:r>
          </w:p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материал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-1"/>
                <w:sz w:val="20"/>
                <w:shd w:val="clear" w:color="auto" w:fill="FFFFFF"/>
              </w:rPr>
              <w:t xml:space="preserve">Сопутствующие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hd w:val="clear" w:color="auto" w:fill="FFFFFF"/>
              </w:rPr>
              <w:t>формы работы</w:t>
            </w:r>
          </w:p>
        </w:tc>
      </w:tr>
      <w:tr w:rsidR="00A413CA">
        <w:tc>
          <w:tcPr>
            <w:tcW w:w="105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2347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1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 xml:space="preserve">Такой разный урожай </w:t>
            </w: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 w:firstLine="562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1" w:right="20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Для чего нужна Красная книга?</w:t>
            </w: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" w:firstLine="158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Картины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изображением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обитателя леса,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карта - план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>путешествие,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стихи, загадки,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дидактическая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 «Кто где</w:t>
            </w:r>
          </w:p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живёт»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>Рассматривание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иллюстраций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«Что хорошо,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что плохо»</w:t>
            </w:r>
          </w:p>
        </w:tc>
      </w:tr>
      <w:tr w:rsidR="00A413CA">
        <w:tc>
          <w:tcPr>
            <w:tcW w:w="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3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 w:right="134" w:firstLine="9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Наша планета Земля</w:t>
            </w:r>
          </w:p>
          <w:p w:rsidR="00A413CA" w:rsidRDefault="00A413CA">
            <w:pPr>
              <w:suppressAutoHyphens/>
              <w:spacing w:after="0" w:line="240" w:lineRule="auto"/>
              <w:ind w:left="125" w:right="134" w:firstLine="96"/>
            </w:pP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развлечение</w:t>
            </w: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 w:right="14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206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05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3590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3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Октябрь</w:t>
            </w:r>
          </w:p>
        </w:tc>
        <w:tc>
          <w:tcPr>
            <w:tcW w:w="166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10" w:right="120" w:firstLine="12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  <w:p w:rsidR="00A413CA" w:rsidRDefault="00C215C8">
            <w:pPr>
              <w:suppressAutoHyphens/>
              <w:spacing w:after="0" w:line="240" w:lineRule="auto"/>
              <w:ind w:left="110" w:right="120" w:firstLine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Дары  осени</w:t>
            </w:r>
          </w:p>
        </w:tc>
        <w:tc>
          <w:tcPr>
            <w:tcW w:w="220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254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8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Морские чудеса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78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8" w:right="31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97" w:right="187" w:firstLine="298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16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Где растения любят жить?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49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192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72" w:right="10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413CA" w:rsidRDefault="00A4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A413CA" w:rsidRDefault="00A4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A413CA" w:rsidRDefault="00A413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286"/>
        <w:gridCol w:w="175"/>
        <w:gridCol w:w="158"/>
        <w:gridCol w:w="143"/>
        <w:gridCol w:w="236"/>
        <w:gridCol w:w="318"/>
        <w:gridCol w:w="361"/>
        <w:gridCol w:w="343"/>
        <w:gridCol w:w="751"/>
        <w:gridCol w:w="158"/>
        <w:gridCol w:w="375"/>
        <w:gridCol w:w="218"/>
        <w:gridCol w:w="211"/>
        <w:gridCol w:w="533"/>
        <w:gridCol w:w="142"/>
        <w:gridCol w:w="442"/>
        <w:gridCol w:w="376"/>
        <w:gridCol w:w="564"/>
        <w:gridCol w:w="123"/>
        <w:gridCol w:w="117"/>
        <w:gridCol w:w="283"/>
        <w:gridCol w:w="262"/>
        <w:gridCol w:w="672"/>
        <w:gridCol w:w="236"/>
        <w:gridCol w:w="218"/>
        <w:gridCol w:w="109"/>
        <w:gridCol w:w="102"/>
        <w:gridCol w:w="1440"/>
      </w:tblGrid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7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388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Зеленая аптека</w:t>
            </w:r>
          </w:p>
        </w:tc>
        <w:tc>
          <w:tcPr>
            <w:tcW w:w="37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77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праздник</w:t>
            </w:r>
          </w:p>
        </w:tc>
        <w:tc>
          <w:tcPr>
            <w:tcW w:w="44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</w:rPr>
              <w:t>Инсцинировка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мотивам сказки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«Куда делась вода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после дождика»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А. Дитрих</w:t>
            </w:r>
          </w:p>
        </w:tc>
        <w:tc>
          <w:tcPr>
            <w:tcW w:w="32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8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Ноябрь</w:t>
            </w:r>
          </w:p>
        </w:tc>
        <w:tc>
          <w:tcPr>
            <w:tcW w:w="388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43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Что такое заповедник?</w:t>
            </w:r>
          </w:p>
        </w:tc>
        <w:tc>
          <w:tcPr>
            <w:tcW w:w="37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.</w:t>
            </w:r>
          </w:p>
        </w:tc>
        <w:tc>
          <w:tcPr>
            <w:tcW w:w="36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3" w:righ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пыт</w:t>
            </w:r>
          </w:p>
        </w:tc>
        <w:tc>
          <w:tcPr>
            <w:tcW w:w="44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Опыт со стаканом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 водой.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Опыт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доказательство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невидимости и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прозрачности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воздуха</w:t>
            </w:r>
          </w:p>
        </w:tc>
        <w:tc>
          <w:tcPr>
            <w:tcW w:w="32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9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388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Волшебница-зима</w:t>
            </w:r>
          </w:p>
        </w:tc>
        <w:tc>
          <w:tcPr>
            <w:tcW w:w="37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63" w:right="1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пыт</w:t>
            </w:r>
          </w:p>
        </w:tc>
        <w:tc>
          <w:tcPr>
            <w:tcW w:w="44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опыты «Буря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стакане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», «Воздух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имеет вес»</w:t>
            </w:r>
          </w:p>
        </w:tc>
        <w:tc>
          <w:tcPr>
            <w:tcW w:w="32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10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388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 w:right="43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Зима полна серебра</w:t>
            </w:r>
          </w:p>
        </w:tc>
        <w:tc>
          <w:tcPr>
            <w:tcW w:w="373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43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4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иллюстрации</w:t>
            </w:r>
          </w:p>
        </w:tc>
        <w:tc>
          <w:tcPr>
            <w:tcW w:w="32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11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Декабрь</w:t>
            </w:r>
          </w:p>
        </w:tc>
        <w:tc>
          <w:tcPr>
            <w:tcW w:w="3888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16" w:right="22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Покормите птиц зимой</w:t>
            </w:r>
          </w:p>
        </w:tc>
        <w:tc>
          <w:tcPr>
            <w:tcW w:w="373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9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480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плакаты, глобус,</w:t>
            </w:r>
          </w:p>
          <w:p w:rsidR="00A413CA" w:rsidRDefault="00C215C8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экологическая</w:t>
            </w:r>
          </w:p>
          <w:p w:rsidR="00A413CA" w:rsidRDefault="00C215C8">
            <w:pPr>
              <w:suppressAutoHyphens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лаборатория,</w:t>
            </w:r>
          </w:p>
          <w:p w:rsidR="00A413CA" w:rsidRDefault="00C215C8">
            <w:pPr>
              <w:suppressAutoHyphens/>
              <w:spacing w:after="0" w:line="240" w:lineRule="auto"/>
              <w:ind w:left="7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опыты</w:t>
            </w:r>
          </w:p>
        </w:tc>
        <w:tc>
          <w:tcPr>
            <w:tcW w:w="3287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Беседы с детьми</w:t>
            </w:r>
          </w:p>
        </w:tc>
      </w:tr>
      <w:tr w:rsidR="00A413CA">
        <w:tc>
          <w:tcPr>
            <w:tcW w:w="59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12</w:t>
            </w:r>
          </w:p>
        </w:tc>
        <w:tc>
          <w:tcPr>
            <w:tcW w:w="2212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Декабрь </w:t>
            </w:r>
          </w:p>
        </w:tc>
        <w:tc>
          <w:tcPr>
            <w:tcW w:w="3888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82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Зимовье зверей</w:t>
            </w:r>
          </w:p>
        </w:tc>
        <w:tc>
          <w:tcPr>
            <w:tcW w:w="373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48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художест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итературы</w:t>
            </w:r>
            <w:proofErr w:type="spellEnd"/>
          </w:p>
        </w:tc>
      </w:tr>
      <w:tr w:rsidR="00A413CA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13</w:t>
            </w:r>
          </w:p>
        </w:tc>
        <w:tc>
          <w:tcPr>
            <w:tcW w:w="2212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3888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Покормите птиц зимой</w:t>
            </w:r>
          </w:p>
        </w:tc>
        <w:tc>
          <w:tcPr>
            <w:tcW w:w="373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30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480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91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92" w:right="206" w:hanging="19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14</w:t>
            </w:r>
          </w:p>
        </w:tc>
        <w:tc>
          <w:tcPr>
            <w:tcW w:w="2212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3888" w:type="dxa"/>
            <w:gridSpan w:val="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Тайны птичьего мира</w:t>
            </w:r>
          </w:p>
        </w:tc>
        <w:tc>
          <w:tcPr>
            <w:tcW w:w="3733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480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293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15</w:t>
            </w:r>
          </w:p>
        </w:tc>
        <w:tc>
          <w:tcPr>
            <w:tcW w:w="22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29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</w:rPr>
              <w:t>Нелюбимые животные</w:t>
            </w:r>
          </w:p>
        </w:tc>
        <w:tc>
          <w:tcPr>
            <w:tcW w:w="42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 w:right="14" w:firstLine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ксперимент</w:t>
            </w:r>
          </w:p>
        </w:tc>
        <w:tc>
          <w:tcPr>
            <w:tcW w:w="43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96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16</w:t>
            </w:r>
          </w:p>
        </w:tc>
        <w:tc>
          <w:tcPr>
            <w:tcW w:w="22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январь</w:t>
            </w:r>
          </w:p>
        </w:tc>
        <w:tc>
          <w:tcPr>
            <w:tcW w:w="29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7" w:right="67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Животные разных стран</w:t>
            </w:r>
          </w:p>
        </w:tc>
        <w:tc>
          <w:tcPr>
            <w:tcW w:w="42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4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86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интегриро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ванное занятие</w:t>
            </w:r>
          </w:p>
        </w:tc>
        <w:tc>
          <w:tcPr>
            <w:tcW w:w="43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17</w:t>
            </w:r>
          </w:p>
        </w:tc>
        <w:tc>
          <w:tcPr>
            <w:tcW w:w="22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Февраль</w:t>
            </w:r>
          </w:p>
        </w:tc>
        <w:tc>
          <w:tcPr>
            <w:tcW w:w="299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91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Черепахи</w:t>
            </w:r>
          </w:p>
        </w:tc>
        <w:tc>
          <w:tcPr>
            <w:tcW w:w="42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10" w:right="10"/>
              <w:rPr>
                <w:rFonts w:ascii="Calibri" w:eastAsia="Calibri" w:hAnsi="Calibri" w:cs="Calibri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right="206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97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18</w:t>
            </w:r>
          </w:p>
        </w:tc>
        <w:tc>
          <w:tcPr>
            <w:tcW w:w="225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Февраль </w:t>
            </w:r>
          </w:p>
        </w:tc>
        <w:tc>
          <w:tcPr>
            <w:tcW w:w="299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Морские чудеса</w:t>
            </w:r>
          </w:p>
        </w:tc>
        <w:tc>
          <w:tcPr>
            <w:tcW w:w="4212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Дать представление о</w:t>
            </w:r>
          </w:p>
          <w:p w:rsidR="00A413CA" w:rsidRDefault="00C215C8">
            <w:pPr>
              <w:suppressAutoHyphens/>
              <w:spacing w:after="0" w:line="240" w:lineRule="auto"/>
              <w:ind w:left="14" w:right="19" w:firstLine="34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том, что почва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верхний слой Земли. В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опытах познакомить с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 xml:space="preserve">составом почвы (вода,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воздух, глина, камни, перегной)</w:t>
            </w:r>
          </w:p>
        </w:tc>
        <w:tc>
          <w:tcPr>
            <w:tcW w:w="2456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 w:right="19" w:firstLine="14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ксперимент</w:t>
            </w:r>
          </w:p>
        </w:tc>
        <w:tc>
          <w:tcPr>
            <w:tcW w:w="430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экологическая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лаборатория,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опыты о составе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почвы, о цвете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почвы.</w:t>
            </w:r>
          </w:p>
        </w:tc>
        <w:tc>
          <w:tcPr>
            <w:tcW w:w="4667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19</w:t>
            </w:r>
          </w:p>
        </w:tc>
        <w:tc>
          <w:tcPr>
            <w:tcW w:w="225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Февраль </w:t>
            </w:r>
          </w:p>
        </w:tc>
        <w:tc>
          <w:tcPr>
            <w:tcW w:w="299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 w:right="43" w:firstLine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Растения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егкие Земли</w:t>
            </w:r>
          </w:p>
        </w:tc>
        <w:tc>
          <w:tcPr>
            <w:tcW w:w="4212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Учить определять и</w:t>
            </w:r>
          </w:p>
          <w:p w:rsidR="00A413CA" w:rsidRDefault="00C215C8">
            <w:pPr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сравнивать сухую и</w:t>
            </w:r>
          </w:p>
          <w:p w:rsidR="00A413CA" w:rsidRDefault="00C215C8">
            <w:pPr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влажную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почвы.</w:t>
            </w:r>
          </w:p>
          <w:p w:rsidR="00A413CA" w:rsidRDefault="00C215C8">
            <w:pPr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Фиксировать</w:t>
            </w:r>
          </w:p>
          <w:p w:rsidR="00A413CA" w:rsidRDefault="00C215C8">
            <w:pPr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результаты</w:t>
            </w:r>
          </w:p>
          <w:p w:rsidR="00A413CA" w:rsidRDefault="00C215C8">
            <w:pPr>
              <w:suppressAutoHyphens/>
              <w:spacing w:after="0" w:line="240" w:lineRule="auto"/>
              <w:ind w:left="1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исследований.</w:t>
            </w:r>
          </w:p>
        </w:tc>
        <w:tc>
          <w:tcPr>
            <w:tcW w:w="245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" w:right="10" w:firstLine="13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ксперимент</w:t>
            </w:r>
          </w:p>
        </w:tc>
        <w:tc>
          <w:tcPr>
            <w:tcW w:w="4301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58" w:right="43" w:firstLine="18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слово, почвы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бывают разными.</w:t>
            </w:r>
          </w:p>
        </w:tc>
        <w:tc>
          <w:tcPr>
            <w:tcW w:w="466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 w:right="254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Зарисовки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наблюдений</w:t>
            </w:r>
          </w:p>
        </w:tc>
      </w:tr>
      <w:tr w:rsidR="00A413CA"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20</w:t>
            </w:r>
          </w:p>
        </w:tc>
        <w:tc>
          <w:tcPr>
            <w:tcW w:w="225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Февраль </w:t>
            </w:r>
          </w:p>
        </w:tc>
        <w:tc>
          <w:tcPr>
            <w:tcW w:w="299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0" w:right="101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Где растут растения?</w:t>
            </w:r>
          </w:p>
        </w:tc>
        <w:tc>
          <w:tcPr>
            <w:tcW w:w="4212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Продолжать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знакомить с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подземными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обитателями. С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особенностями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строения червяка и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других подземных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обитателей. Показать</w:t>
            </w:r>
          </w:p>
          <w:p w:rsidR="00A413CA" w:rsidRDefault="00C215C8">
            <w:pPr>
              <w:suppressAutoHyphens/>
              <w:spacing w:after="0"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их приспособленность.</w:t>
            </w:r>
          </w:p>
        </w:tc>
        <w:tc>
          <w:tcPr>
            <w:tcW w:w="2456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наблюдение</w:t>
            </w:r>
          </w:p>
        </w:tc>
        <w:tc>
          <w:tcPr>
            <w:tcW w:w="4301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экологическая</w:t>
            </w:r>
          </w:p>
          <w:p w:rsidR="00A413CA" w:rsidRDefault="00C215C8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лаборатория,</w:t>
            </w:r>
          </w:p>
          <w:p w:rsidR="00A413CA" w:rsidRDefault="00C215C8">
            <w:pPr>
              <w:suppressAutoHyphens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опыты с почвой</w:t>
            </w:r>
          </w:p>
        </w:tc>
        <w:tc>
          <w:tcPr>
            <w:tcW w:w="466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Чтение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литературы о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подземных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царствах</w:t>
            </w:r>
            <w:proofErr w:type="gramEnd"/>
          </w:p>
        </w:tc>
      </w:tr>
      <w:tr w:rsidR="00A413CA">
        <w:tc>
          <w:tcPr>
            <w:tcW w:w="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21</w:t>
            </w:r>
          </w:p>
        </w:tc>
        <w:tc>
          <w:tcPr>
            <w:tcW w:w="2253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Март</w:t>
            </w:r>
          </w:p>
        </w:tc>
        <w:tc>
          <w:tcPr>
            <w:tcW w:w="2993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растеняия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любят жить?</w:t>
            </w:r>
          </w:p>
        </w:tc>
        <w:tc>
          <w:tcPr>
            <w:tcW w:w="4212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 w:right="5" w:firstLine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Формировать знания детей о том, что без почвы нет растениям жизни. Воспитывать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бережное отношение к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почве.</w:t>
            </w:r>
          </w:p>
        </w:tc>
        <w:tc>
          <w:tcPr>
            <w:tcW w:w="2456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01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плакаты,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иллюстрации,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</w:t>
            </w:r>
          </w:p>
        </w:tc>
        <w:tc>
          <w:tcPr>
            <w:tcW w:w="4667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21854" w:type="dxa"/>
            <w:gridSpan w:val="2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1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6"/>
                <w:shd w:val="clear" w:color="auto" w:fill="FFFFFF"/>
              </w:rPr>
              <w:t>Многообразие растительного и животного мира.</w:t>
            </w: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22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Март</w:t>
            </w:r>
          </w:p>
        </w:tc>
        <w:tc>
          <w:tcPr>
            <w:tcW w:w="29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1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Весна-красна</w:t>
            </w:r>
            <w:proofErr w:type="gramEnd"/>
          </w:p>
        </w:tc>
        <w:tc>
          <w:tcPr>
            <w:tcW w:w="41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</w:rPr>
              <w:t>Заинтересовать детей</w:t>
            </w:r>
          </w:p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открытием тайн и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загадок природы.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видеть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необычное и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прекрасное в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привычном. И на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первый взгляд не</w:t>
            </w:r>
          </w:p>
          <w:p w:rsidR="00A413CA" w:rsidRDefault="00C215C8">
            <w:pPr>
              <w:suppressAutoHyphens/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приметном.</w:t>
            </w:r>
          </w:p>
        </w:tc>
        <w:tc>
          <w:tcPr>
            <w:tcW w:w="35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 загадки,</w:t>
            </w:r>
          </w:p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приметы</w:t>
            </w:r>
          </w:p>
        </w:tc>
        <w:tc>
          <w:tcPr>
            <w:tcW w:w="3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Рассматривание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фотоальбома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«Природа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глазами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художника»</w:t>
            </w: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23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Март</w:t>
            </w:r>
          </w:p>
        </w:tc>
        <w:tc>
          <w:tcPr>
            <w:tcW w:w="29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1" w:right="34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Кто больше всех радуется весне?</w:t>
            </w:r>
          </w:p>
        </w:tc>
        <w:tc>
          <w:tcPr>
            <w:tcW w:w="41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67"/>
              <w:rPr>
                <w:rFonts w:ascii="Calibri" w:eastAsia="Calibri" w:hAnsi="Calibri" w:cs="Calibri"/>
              </w:rPr>
            </w:pPr>
          </w:p>
        </w:tc>
        <w:tc>
          <w:tcPr>
            <w:tcW w:w="35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занятия</w:t>
            </w:r>
          </w:p>
        </w:tc>
        <w:tc>
          <w:tcPr>
            <w:tcW w:w="43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96" w:firstLine="470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стенд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Лекарственные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растения»,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 загадки</w:t>
            </w:r>
          </w:p>
        </w:tc>
        <w:tc>
          <w:tcPr>
            <w:tcW w:w="3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Изготовление 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рассматривание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гербария</w:t>
            </w: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24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/>
            </w:pPr>
            <w:r>
              <w:rPr>
                <w:rFonts w:ascii="Times New Roman" w:eastAsia="Times New Roman" w:hAnsi="Times New Roman" w:cs="Times New Roman"/>
                <w:color w:val="00000A"/>
                <w:spacing w:val="-3"/>
                <w:sz w:val="20"/>
                <w:shd w:val="clear" w:color="auto" w:fill="FFFFFF"/>
              </w:rPr>
              <w:t>Март</w:t>
            </w:r>
          </w:p>
        </w:tc>
        <w:tc>
          <w:tcPr>
            <w:tcW w:w="29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 w:right="14" w:firstLine="9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Первоцветы</w:t>
            </w:r>
          </w:p>
        </w:tc>
        <w:tc>
          <w:tcPr>
            <w:tcW w:w="41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Формировать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познавательный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интерес к миру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растений, чувства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ответственности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сохранение зелёного</w:t>
            </w:r>
          </w:p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наряда планеты</w:t>
            </w:r>
          </w:p>
        </w:tc>
        <w:tc>
          <w:tcPr>
            <w:tcW w:w="35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беседа</w:t>
            </w:r>
          </w:p>
        </w:tc>
        <w:tc>
          <w:tcPr>
            <w:tcW w:w="43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иллюстрация,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</w:t>
            </w:r>
          </w:p>
        </w:tc>
        <w:tc>
          <w:tcPr>
            <w:tcW w:w="3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25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8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29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87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О чем поют весной цветы?</w:t>
            </w:r>
          </w:p>
        </w:tc>
        <w:tc>
          <w:tcPr>
            <w:tcW w:w="414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Уточнить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представление детей о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комнатных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растениях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(бальзамин, колеус).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различать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листья, стебли, цветы.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Знать что корни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земле.</w:t>
            </w:r>
          </w:p>
        </w:tc>
        <w:tc>
          <w:tcPr>
            <w:tcW w:w="357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8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Внесение кашпо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цветами.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</w:t>
            </w:r>
          </w:p>
          <w:p w:rsidR="00A413CA" w:rsidRDefault="00C215C8">
            <w:pPr>
              <w:suppressAutoHyphens/>
              <w:spacing w:after="0" w:line="240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</w:t>
            </w:r>
          </w:p>
        </w:tc>
        <w:tc>
          <w:tcPr>
            <w:tcW w:w="3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Наблюдения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цветущими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растениями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Д/С</w:t>
            </w:r>
          </w:p>
        </w:tc>
      </w:tr>
      <w:tr w:rsidR="00A413CA">
        <w:tc>
          <w:tcPr>
            <w:tcW w:w="59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26</w:t>
            </w:r>
          </w:p>
        </w:tc>
        <w:tc>
          <w:tcPr>
            <w:tcW w:w="2212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Апрель </w:t>
            </w:r>
          </w:p>
        </w:tc>
        <w:tc>
          <w:tcPr>
            <w:tcW w:w="2947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6" w:righ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ревращения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воды</w:t>
            </w:r>
          </w:p>
        </w:tc>
        <w:tc>
          <w:tcPr>
            <w:tcW w:w="4143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2" w:right="72" w:firstLine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Познакомить детей с разнообразием домов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 сред обитания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живых организмов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зависимостью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от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условий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существования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от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поведения человека.</w:t>
            </w:r>
          </w:p>
        </w:tc>
        <w:tc>
          <w:tcPr>
            <w:tcW w:w="3577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89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таблица,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дидактические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карточки,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комнатные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аквариум,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дидактическая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игра «Где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мой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дом»</w:t>
            </w:r>
          </w:p>
        </w:tc>
        <w:tc>
          <w:tcPr>
            <w:tcW w:w="3989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27</w:t>
            </w:r>
          </w:p>
        </w:tc>
        <w:tc>
          <w:tcPr>
            <w:tcW w:w="2212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2947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31" w:right="3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Реки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,моря на Земле текут не зря!</w:t>
            </w:r>
          </w:p>
        </w:tc>
        <w:tc>
          <w:tcPr>
            <w:tcW w:w="4143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Пробудить чувства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сострадания и жалости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 обитателям природы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попавшим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в беду.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Учить отделять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истинную жалось от</w:t>
            </w:r>
          </w:p>
          <w:p w:rsidR="00A413CA" w:rsidRDefault="00C215C8">
            <w:pPr>
              <w:suppressAutoHyphens/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ложной.</w:t>
            </w:r>
          </w:p>
        </w:tc>
        <w:tc>
          <w:tcPr>
            <w:tcW w:w="357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89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 w:right="8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 таблица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«Прудовая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лягушка», аудио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запись «Голоса</w:t>
            </w:r>
          </w:p>
          <w:p w:rsidR="00A413CA" w:rsidRDefault="00C215C8">
            <w:pPr>
              <w:suppressAutoHyphens/>
              <w:spacing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птиц»</w:t>
            </w:r>
          </w:p>
        </w:tc>
        <w:tc>
          <w:tcPr>
            <w:tcW w:w="3989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28</w:t>
            </w:r>
          </w:p>
        </w:tc>
        <w:tc>
          <w:tcPr>
            <w:tcW w:w="2212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97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Апрель</w:t>
            </w:r>
          </w:p>
        </w:tc>
        <w:tc>
          <w:tcPr>
            <w:tcW w:w="2947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78" w:right="154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Кто такие насекомые?</w:t>
            </w:r>
          </w:p>
        </w:tc>
        <w:tc>
          <w:tcPr>
            <w:tcW w:w="4143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Развивать у детей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интерес к жизни птиц,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в частности,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их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голосам, умение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вслушиваться в их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звуковые сигналы.</w:t>
            </w:r>
          </w:p>
        </w:tc>
        <w:tc>
          <w:tcPr>
            <w:tcW w:w="3577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389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91" w:firstLine="307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приметы,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 аудио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запись «Голоса</w:t>
            </w:r>
          </w:p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птиц»</w:t>
            </w:r>
          </w:p>
        </w:tc>
        <w:tc>
          <w:tcPr>
            <w:tcW w:w="3989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29</w:t>
            </w:r>
          </w:p>
        </w:tc>
        <w:tc>
          <w:tcPr>
            <w:tcW w:w="22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Май </w:t>
            </w:r>
          </w:p>
        </w:tc>
        <w:tc>
          <w:tcPr>
            <w:tcW w:w="3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Насекомые и цветы созданы друг для друга</w:t>
            </w:r>
          </w:p>
        </w:tc>
        <w:tc>
          <w:tcPr>
            <w:tcW w:w="37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Воспитывать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гуманные чувства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нелюбимым и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незаслуженно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lastRenderedPageBreak/>
              <w:t>преследуемым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 людьми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животным. Раскрывать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необоснованность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мотивов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преследования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людьми некоторых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нелюбимых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животных.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Формировать правила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поведения с этими</w:t>
            </w:r>
          </w:p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животными</w:t>
            </w:r>
          </w:p>
        </w:tc>
        <w:tc>
          <w:tcPr>
            <w:tcW w:w="43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4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82" w:right="82" w:firstLine="12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иллюстрации,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слово, картинки,</w:t>
            </w:r>
          </w:p>
          <w:p w:rsidR="00A413CA" w:rsidRDefault="00C215C8">
            <w:pPr>
              <w:suppressAutoHyphens/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легенды.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 w:right="31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Просмотр диафильма</w:t>
            </w:r>
          </w:p>
        </w:tc>
      </w:tr>
      <w:tr w:rsidR="00A413CA">
        <w:tc>
          <w:tcPr>
            <w:tcW w:w="1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30</w:t>
            </w:r>
          </w:p>
        </w:tc>
        <w:tc>
          <w:tcPr>
            <w:tcW w:w="22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34" w:right="38" w:firstLine="19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Таинственный мир насекомых</w:t>
            </w:r>
          </w:p>
        </w:tc>
        <w:tc>
          <w:tcPr>
            <w:tcW w:w="37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Вызвать интерес детей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 защите и изучению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растений.</w:t>
            </w:r>
          </w:p>
        </w:tc>
        <w:tc>
          <w:tcPr>
            <w:tcW w:w="43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беседа</w:t>
            </w:r>
          </w:p>
        </w:tc>
        <w:tc>
          <w:tcPr>
            <w:tcW w:w="4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 - викторина</w:t>
            </w:r>
          </w:p>
          <w:p w:rsidR="00A413CA" w:rsidRDefault="00C215C8">
            <w:pPr>
              <w:suppressAutoHyphens/>
              <w:spacing w:after="0" w:line="240" w:lineRule="auto"/>
              <w:ind w:left="62" w:right="53" w:firstLine="1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о растениях.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Чтение отрывка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«Не только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деревья» по М.</w:t>
            </w:r>
          </w:p>
          <w:p w:rsidR="00A413CA" w:rsidRDefault="00C215C8">
            <w:pPr>
              <w:suppressAutoHyphens/>
              <w:spacing w:after="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Ильину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31</w:t>
            </w:r>
          </w:p>
        </w:tc>
        <w:tc>
          <w:tcPr>
            <w:tcW w:w="22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наш общий дом</w:t>
            </w:r>
          </w:p>
        </w:tc>
        <w:tc>
          <w:tcPr>
            <w:tcW w:w="37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Расширять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представление детей о лесе, его обитателях и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8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беседа</w:t>
            </w:r>
          </w:p>
        </w:tc>
        <w:tc>
          <w:tcPr>
            <w:tcW w:w="4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 w:right="101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 загадки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32</w:t>
            </w:r>
          </w:p>
        </w:tc>
        <w:tc>
          <w:tcPr>
            <w:tcW w:w="22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3" w:right="58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Природа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человек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лесов.Значение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 леса в жизни человека</w:t>
            </w:r>
          </w:p>
        </w:tc>
        <w:tc>
          <w:tcPr>
            <w:tcW w:w="378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Формировать у детей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представления о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взаимосвязи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обитателей леса, их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пищевой зависимости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друг у друга. Уточнить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представления о том,</w:t>
            </w:r>
          </w:p>
          <w:p w:rsidR="00A413CA" w:rsidRDefault="00C215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что главное звено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лесу - растения.</w:t>
            </w:r>
          </w:p>
        </w:tc>
        <w:tc>
          <w:tcPr>
            <w:tcW w:w="439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8" w:right="53" w:firstLine="4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художественное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слово, экология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картинках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,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иллюстрации о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растениях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 и</w:t>
            </w:r>
          </w:p>
          <w:p w:rsidR="00A413CA" w:rsidRDefault="00C215C8">
            <w:pPr>
              <w:suppressAutoHyphens/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животных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33</w:t>
            </w:r>
          </w:p>
        </w:tc>
        <w:tc>
          <w:tcPr>
            <w:tcW w:w="2296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right="149"/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Викторина</w:t>
            </w:r>
          </w:p>
        </w:tc>
        <w:tc>
          <w:tcPr>
            <w:tcW w:w="3787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Углубить и обобщить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представление детей о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лесе и его обитателях.</w:t>
            </w:r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Познакомить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тем, какую 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жизни человека </w:t>
            </w: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lastRenderedPageBreak/>
              <w:t>играет</w:t>
            </w:r>
          </w:p>
          <w:p w:rsidR="00A413CA" w:rsidRDefault="00C215C8">
            <w:pPr>
              <w:suppressAutoHyphens/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лес.</w:t>
            </w:r>
          </w:p>
        </w:tc>
        <w:tc>
          <w:tcPr>
            <w:tcW w:w="4394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" w:right="1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экскурсия на выставку</w:t>
            </w:r>
          </w:p>
        </w:tc>
        <w:tc>
          <w:tcPr>
            <w:tcW w:w="4673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панно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для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моделирования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«Лес»,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предметные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картинки,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плакаты «Что не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следует делать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лесу», экспонаты</w:t>
            </w:r>
          </w:p>
          <w:p w:rsidR="00A413CA" w:rsidRDefault="00C215C8">
            <w:pPr>
              <w:suppressAutoHyphens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 xml:space="preserve">«Что делают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из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43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древесины»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lastRenderedPageBreak/>
              <w:t>34</w:t>
            </w:r>
          </w:p>
        </w:tc>
        <w:tc>
          <w:tcPr>
            <w:tcW w:w="2296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«Заповеди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юных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защитников</w:t>
            </w:r>
          </w:p>
          <w:p w:rsidR="00A413CA" w:rsidRDefault="00C215C8">
            <w:pPr>
              <w:suppressAutoHyphens/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природы»</w:t>
            </w:r>
          </w:p>
        </w:tc>
        <w:tc>
          <w:tcPr>
            <w:tcW w:w="3787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ind w:left="58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673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плакаты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изображением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различных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ситуаций, беседа.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360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35</w:t>
            </w:r>
          </w:p>
        </w:tc>
        <w:tc>
          <w:tcPr>
            <w:tcW w:w="2296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537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9" w:right="29" w:firstLine="274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«Природа </w:t>
            </w:r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просит защиты»</w:t>
            </w:r>
          </w:p>
        </w:tc>
        <w:tc>
          <w:tcPr>
            <w:tcW w:w="3787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Приобщать детей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миру природы,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пониманию её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универсальной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ценности в жизни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каждого человека.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Защите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природных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обитателей, живущих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рядом с нами в одном</w:t>
            </w:r>
          </w:p>
          <w:p w:rsidR="00A413CA" w:rsidRDefault="00C215C8">
            <w:pPr>
              <w:suppressAutoHyphens/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земном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.</w:t>
            </w:r>
          </w:p>
        </w:tc>
        <w:tc>
          <w:tcPr>
            <w:tcW w:w="4394" w:type="dxa"/>
            <w:gridSpan w:val="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673" w:type="dxa"/>
            <w:gridSpan w:val="5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рисунки детей,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игра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инсценировка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«Зимний разговор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через форточку»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Б. Брехт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13CA">
        <w:tc>
          <w:tcPr>
            <w:tcW w:w="17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101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36</w:t>
            </w:r>
          </w:p>
        </w:tc>
        <w:tc>
          <w:tcPr>
            <w:tcW w:w="234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Май</w:t>
            </w:r>
          </w:p>
        </w:tc>
        <w:tc>
          <w:tcPr>
            <w:tcW w:w="360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26" w:right="226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«Природа и человек»</w:t>
            </w:r>
          </w:p>
        </w:tc>
        <w:tc>
          <w:tcPr>
            <w:tcW w:w="38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Объяснить детям</w:t>
            </w:r>
          </w:p>
          <w:p w:rsidR="00A413CA" w:rsidRDefault="00C215C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необходимость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бережного отношения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 первозданной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чистоте природы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ради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 xml:space="preserve">блага всего живого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на</w:t>
            </w:r>
            <w:proofErr w:type="gramEnd"/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Земле. Привлечь их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внимание к тому, что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хозяйственная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деятельность людей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влияет на качество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воды, почвы, воздуха.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Показать, что природа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- основной источник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достатка и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благополучия людей,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что человек не может</w:t>
            </w:r>
          </w:p>
          <w:p w:rsidR="00A413CA" w:rsidRDefault="00C215C8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сделать материал</w:t>
            </w:r>
          </w:p>
          <w:p w:rsidR="00A413CA" w:rsidRDefault="00C215C8">
            <w:pPr>
              <w:suppressAutoHyphens/>
              <w:spacing w:after="0" w:line="240" w:lineRule="auto"/>
              <w:ind w:left="29" w:right="24" w:firstLine="178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 xml:space="preserve">лучше тех,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>созданы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pacing w:val="-2"/>
                <w:sz w:val="20"/>
                <w:shd w:val="clear" w:color="auto" w:fill="FFFFFF"/>
              </w:rPr>
              <w:t xml:space="preserve"> природой.</w:t>
            </w:r>
          </w:p>
        </w:tc>
        <w:tc>
          <w:tcPr>
            <w:tcW w:w="316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ind w:left="235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занятие</w:t>
            </w:r>
          </w:p>
        </w:tc>
        <w:tc>
          <w:tcPr>
            <w:tcW w:w="4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художественное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слово,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-1"/>
                <w:sz w:val="20"/>
                <w:shd w:val="clear" w:color="auto" w:fill="FFFFFF"/>
              </w:rPr>
              <w:t>иллюстрации,</w:t>
            </w:r>
          </w:p>
          <w:p w:rsidR="00A413CA" w:rsidRDefault="00C215C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hd w:val="clear" w:color="auto" w:fill="FFFFFF"/>
              </w:rPr>
              <w:t>картины</w:t>
            </w:r>
          </w:p>
        </w:tc>
        <w:tc>
          <w:tcPr>
            <w:tcW w:w="2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A413CA" w:rsidRDefault="00A413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413CA" w:rsidRDefault="00C215C8">
      <w:pPr>
        <w:suppressAutoHyphens/>
        <w:spacing w:after="0" w:line="240" w:lineRule="auto"/>
        <w:ind w:left="3413"/>
        <w:rPr>
          <w:rFonts w:ascii="Times New Roman" w:eastAsia="Times New Roman" w:hAnsi="Times New Roman" w:cs="Times New Roman"/>
          <w:b/>
          <w:color w:val="00000A"/>
          <w:spacing w:val="-10"/>
          <w:sz w:val="3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pacing w:val="-10"/>
          <w:sz w:val="34"/>
          <w:u w:val="single"/>
          <w:shd w:val="clear" w:color="auto" w:fill="FFFFFF"/>
        </w:rPr>
        <w:lastRenderedPageBreak/>
        <w:t>Список литературы</w:t>
      </w:r>
    </w:p>
    <w:p w:rsidR="00C83094" w:rsidRDefault="00C83094">
      <w:pPr>
        <w:suppressAutoHyphens/>
        <w:spacing w:after="0" w:line="240" w:lineRule="auto"/>
        <w:ind w:left="3413"/>
        <w:rPr>
          <w:rFonts w:ascii="Times New Roman" w:eastAsia="Times New Roman" w:hAnsi="Times New Roman" w:cs="Times New Roman"/>
          <w:b/>
          <w:color w:val="00000A"/>
          <w:spacing w:val="-10"/>
          <w:sz w:val="34"/>
          <w:u w:val="single"/>
          <w:shd w:val="clear" w:color="auto" w:fill="FFFFFF"/>
        </w:rPr>
      </w:pPr>
    </w:p>
    <w:p w:rsidR="00A413CA" w:rsidRPr="001C737D" w:rsidRDefault="00C215C8" w:rsidP="001C737D">
      <w:pPr>
        <w:pStyle w:val="a6"/>
        <w:numPr>
          <w:ilvl w:val="0"/>
          <w:numId w:val="11"/>
        </w:numPr>
        <w:tabs>
          <w:tab w:val="left" w:pos="350"/>
        </w:tabs>
        <w:suppressAutoHyphens/>
        <w:spacing w:after="0" w:line="326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 w:rsidRPr="001C737D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Николаева С.Н. « Юный  эколог»</w:t>
      </w:r>
    </w:p>
    <w:p w:rsidR="001C737D" w:rsidRPr="00C83094" w:rsidRDefault="00C83094" w:rsidP="00C83094">
      <w:pPr>
        <w:pStyle w:val="a6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094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C83094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C83094">
        <w:rPr>
          <w:rFonts w:ascii="Times New Roman" w:hAnsi="Times New Roman" w:cs="Times New Roman"/>
          <w:sz w:val="28"/>
          <w:szCs w:val="28"/>
        </w:rPr>
        <w:t>, А. В. Султанова. Программа по экологическому образованию дошкольников и методические рекомендации к проведению занятий «Мой край - моя святыня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322" w:lineRule="auto"/>
        <w:ind w:right="-1"/>
        <w:rPr>
          <w:rFonts w:ascii="Times New Roman" w:eastAsia="Times New Roman" w:hAnsi="Times New Roman" w:cs="Times New Roman"/>
          <w:color w:val="00000A"/>
          <w:spacing w:val="-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 О.А.. «Добро пожаловать в экологию», </w:t>
      </w:r>
      <w:r>
        <w:rPr>
          <w:rFonts w:ascii="Times New Roman" w:eastAsia="Times New Roman" w:hAnsi="Times New Roman" w:cs="Times New Roman"/>
          <w:color w:val="00000A"/>
          <w:spacing w:val="-11"/>
          <w:sz w:val="28"/>
          <w:shd w:val="clear" w:color="auto" w:fill="FFFFFF"/>
        </w:rPr>
        <w:t xml:space="preserve"> 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Журнал «Дошкольное воспитание №8» за 2006 г.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Журнал «Дошкольное воспитание №7» за 1993 г.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322" w:lineRule="auto"/>
        <w:ind w:right="14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>Куликовская</w:t>
      </w:r>
      <w:proofErr w:type="gramEnd"/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 И.Э. «Детское экспериментирование»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«Педагогическое общество России», М., 2005 г.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322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>Молодова</w:t>
      </w:r>
      <w:proofErr w:type="spellEnd"/>
      <w:r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 xml:space="preserve"> Л.П. «Игровые экологические занятия с детьми»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«ЦГЛ», М, 2003 г.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322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Натарова В.И. «Моя страна» практическое пособие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ТЦ «Учитель», Воронеж, 2005 г.</w:t>
      </w:r>
    </w:p>
    <w:p w:rsidR="00A413CA" w:rsidRDefault="00C215C8" w:rsidP="00C83094">
      <w:pPr>
        <w:numPr>
          <w:ilvl w:val="0"/>
          <w:numId w:val="14"/>
        </w:numPr>
        <w:tabs>
          <w:tab w:val="left" w:pos="350"/>
        </w:tabs>
        <w:suppressAutoHyphens/>
        <w:spacing w:after="0" w:line="322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 xml:space="preserve">Николаева С.Н. «Экологическое воспитание младших дошкольников»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«Мозаика - синтез», 2000 г.</w:t>
      </w:r>
    </w:p>
    <w:p w:rsidR="00A413CA" w:rsidRPr="00C83094" w:rsidRDefault="00C215C8" w:rsidP="00C83094">
      <w:pPr>
        <w:pStyle w:val="a6"/>
        <w:numPr>
          <w:ilvl w:val="0"/>
          <w:numId w:val="14"/>
        </w:numPr>
        <w:tabs>
          <w:tab w:val="left" w:pos="14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</w:pPr>
      <w:r w:rsidRPr="00C83094"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>Павленко И.Н. «Развитие речи и ознакомление с окружающим миром в ДОУ»</w:t>
      </w:r>
    </w:p>
    <w:p w:rsidR="00A413CA" w:rsidRPr="00C83094" w:rsidRDefault="00C215C8" w:rsidP="00C83094">
      <w:pPr>
        <w:pStyle w:val="a6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</w:pPr>
      <w:r w:rsidRPr="00C83094"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>ТЦ «Сфера», М., 2005 г.</w:t>
      </w:r>
    </w:p>
    <w:p w:rsidR="00A413CA" w:rsidRPr="00C83094" w:rsidRDefault="00C215C8" w:rsidP="00C83094">
      <w:pPr>
        <w:pStyle w:val="a6"/>
        <w:numPr>
          <w:ilvl w:val="0"/>
          <w:numId w:val="14"/>
        </w:numPr>
        <w:tabs>
          <w:tab w:val="left" w:pos="293"/>
        </w:tabs>
        <w:suppressAutoHyphens/>
        <w:spacing w:after="0" w:line="326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 w:rsidRPr="00C83094"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>Рыжова Н. А. «Наш дом - природа» программа</w:t>
      </w:r>
      <w:r w:rsidR="00C83094" w:rsidRPr="00C83094"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 </w:t>
      </w:r>
      <w:r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Москв</w:t>
      </w:r>
      <w:proofErr w:type="gramStart"/>
      <w:r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 ООО</w:t>
      </w:r>
      <w:proofErr w:type="gramEnd"/>
      <w:r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«Карапуз - дидактика», 2005 г.</w:t>
      </w:r>
    </w:p>
    <w:p w:rsidR="00A413CA" w:rsidRPr="00C83094" w:rsidRDefault="00C215C8" w:rsidP="00C83094">
      <w:pPr>
        <w:pStyle w:val="a6"/>
        <w:numPr>
          <w:ilvl w:val="0"/>
          <w:numId w:val="14"/>
        </w:numPr>
        <w:suppressAutoHyphens/>
        <w:spacing w:after="0" w:line="322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 w:rsidRPr="00C83094">
        <w:rPr>
          <w:rFonts w:ascii="Times New Roman" w:eastAsia="Times New Roman" w:hAnsi="Times New Roman" w:cs="Times New Roman"/>
          <w:color w:val="00000A"/>
          <w:spacing w:val="-1"/>
          <w:sz w:val="28"/>
          <w:shd w:val="clear" w:color="auto" w:fill="FFFFFF"/>
        </w:rPr>
        <w:t xml:space="preserve">Рыжова Н.А. «Воздух - невидимка» </w:t>
      </w:r>
      <w:r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LINKA-PRESS, М., 1998 </w:t>
      </w:r>
    </w:p>
    <w:p w:rsidR="00A413CA" w:rsidRPr="00C83094" w:rsidRDefault="00C215C8" w:rsidP="00C83094">
      <w:pPr>
        <w:pStyle w:val="a6"/>
        <w:numPr>
          <w:ilvl w:val="0"/>
          <w:numId w:val="14"/>
        </w:numPr>
        <w:suppressAutoHyphens/>
        <w:spacing w:after="0" w:line="326" w:lineRule="auto"/>
        <w:ind w:right="-1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 w:rsidRPr="00C83094">
        <w:rPr>
          <w:rFonts w:ascii="Times New Roman" w:eastAsia="Times New Roman" w:hAnsi="Times New Roman" w:cs="Times New Roman"/>
          <w:color w:val="00000A"/>
          <w:spacing w:val="-2"/>
          <w:sz w:val="28"/>
          <w:shd w:val="clear" w:color="auto" w:fill="FFFFFF"/>
        </w:rPr>
        <w:t xml:space="preserve">Уланова Л.А. «Методические рекомендации проведения прогулок» </w:t>
      </w:r>
      <w:r w:rsidR="00C83094"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«Детство </w:t>
      </w:r>
      <w:r w:rsidRPr="00C83094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пресс», С.-Петербург, 2008 г.</w:t>
      </w:r>
    </w:p>
    <w:sectPr w:rsidR="00A413CA" w:rsidRPr="00C83094" w:rsidSect="009C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CF8"/>
    <w:multiLevelType w:val="hybridMultilevel"/>
    <w:tmpl w:val="1620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5F10"/>
    <w:multiLevelType w:val="hybridMultilevel"/>
    <w:tmpl w:val="66BCA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31AC6"/>
    <w:multiLevelType w:val="multilevel"/>
    <w:tmpl w:val="BCFA3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D2817"/>
    <w:multiLevelType w:val="multilevel"/>
    <w:tmpl w:val="534AD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E0388"/>
    <w:multiLevelType w:val="multilevel"/>
    <w:tmpl w:val="692EA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A1B86"/>
    <w:multiLevelType w:val="hybridMultilevel"/>
    <w:tmpl w:val="349A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45CAB"/>
    <w:multiLevelType w:val="hybridMultilevel"/>
    <w:tmpl w:val="AA82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64D78"/>
    <w:multiLevelType w:val="multilevel"/>
    <w:tmpl w:val="5776A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07DC2"/>
    <w:multiLevelType w:val="multilevel"/>
    <w:tmpl w:val="8C6C9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201C5"/>
    <w:multiLevelType w:val="multilevel"/>
    <w:tmpl w:val="1F52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EB46C8"/>
    <w:multiLevelType w:val="multilevel"/>
    <w:tmpl w:val="7216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A6BCE"/>
    <w:multiLevelType w:val="multilevel"/>
    <w:tmpl w:val="11069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791788"/>
    <w:multiLevelType w:val="multilevel"/>
    <w:tmpl w:val="F5207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00652"/>
    <w:multiLevelType w:val="multilevel"/>
    <w:tmpl w:val="484E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13CA"/>
    <w:rsid w:val="00051D04"/>
    <w:rsid w:val="001C737D"/>
    <w:rsid w:val="00956FCC"/>
    <w:rsid w:val="009C0C93"/>
    <w:rsid w:val="00A413CA"/>
    <w:rsid w:val="00BD13F5"/>
    <w:rsid w:val="00C215C8"/>
    <w:rsid w:val="00C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D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dcterms:created xsi:type="dcterms:W3CDTF">2019-12-09T10:19:00Z</dcterms:created>
  <dcterms:modified xsi:type="dcterms:W3CDTF">2020-04-27T11:26:00Z</dcterms:modified>
</cp:coreProperties>
</file>